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rPr>
          <w:rFonts w:hint="eastAsia" w:ascii="黑体" w:hAnsi="黑体" w:eastAsia="黑体" w:cs="黑体"/>
          <w:color w:val="000000"/>
          <w:kern w:val="0"/>
          <w:sz w:val="32"/>
          <w:szCs w:val="32"/>
        </w:rPr>
      </w:pPr>
      <w:bookmarkStart w:id="0" w:name="_GoBack"/>
      <w:bookmarkEnd w:id="0"/>
      <w:r>
        <w:rPr>
          <w:rFonts w:hint="eastAsia" w:ascii="黑体" w:hAnsi="黑体" w:eastAsia="黑体" w:cs="黑体"/>
          <w:color w:val="000000"/>
          <w:kern w:val="0"/>
          <w:sz w:val="32"/>
          <w:szCs w:val="32"/>
        </w:rPr>
        <w:t>附件1</w:t>
      </w:r>
    </w:p>
    <w:p>
      <w:pPr>
        <w:widowControl/>
        <w:autoSpaceDE w:val="0"/>
        <w:autoSpaceDN w:val="0"/>
        <w:adjustRightInd w:val="0"/>
        <w:spacing w:after="240" w:line="460" w:lineRule="atLeast"/>
        <w:ind w:firstLine="1980" w:firstLineChars="450"/>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公平竞争审查基本流程</w:t>
      </w:r>
    </w:p>
    <w:p>
      <w:pPr>
        <w:widowControl/>
        <w:autoSpaceDE w:val="0"/>
        <w:autoSpaceDN w:val="0"/>
        <w:adjustRightInd w:val="0"/>
        <w:spacing w:after="240" w:line="460" w:lineRule="atLeast"/>
        <w:ind w:firstLine="1948" w:firstLineChars="609"/>
        <w:rPr>
          <w:rFonts w:hint="eastAsia" w:ascii="仿宋" w:hAnsi="仿宋" w:eastAsia="仿宋"/>
          <w:color w:val="000000"/>
          <w:kern w:val="0"/>
          <w:sz w:val="36"/>
          <w:szCs w:val="36"/>
        </w:rPr>
      </w:pPr>
      <w:r>
        <w:rPr>
          <w:sz w:val="32"/>
        </w:rPr>
        <mc:AlternateContent>
          <mc:Choice Requires="wps">
            <w:drawing>
              <wp:anchor distT="0" distB="0" distL="114300" distR="114300" simplePos="0" relativeHeight="251663360" behindDoc="0" locked="0" layoutInCell="1" allowOverlap="1">
                <wp:simplePos x="0" y="0"/>
                <wp:positionH relativeFrom="column">
                  <wp:posOffset>3099435</wp:posOffset>
                </wp:positionH>
                <wp:positionV relativeFrom="paragraph">
                  <wp:posOffset>461010</wp:posOffset>
                </wp:positionV>
                <wp:extent cx="859155" cy="886460"/>
                <wp:effectExtent l="12065" t="12065" r="5080" b="6350"/>
                <wp:wrapNone/>
                <wp:docPr id="56" name="圆角矩形 56"/>
                <wp:cNvGraphicFramePr/>
                <a:graphic xmlns:a="http://schemas.openxmlformats.org/drawingml/2006/main">
                  <a:graphicData uri="http://schemas.microsoft.com/office/word/2010/wordprocessingShape">
                    <wps:wsp>
                      <wps:cNvSpPr>
                        <a:spLocks noChangeArrowheads="1"/>
                      </wps:cNvSpPr>
                      <wps:spPr bwMode="auto">
                        <a:xfrm>
                          <a:off x="0" y="0"/>
                          <a:ext cx="859155" cy="886460"/>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44.05pt;margin-top:36.3pt;height:69.8pt;width:67.65pt;z-index:251663360;mso-width-relative:page;mso-height-relative:page;" fillcolor="#FFFFFF" filled="t" stroked="t" coordsize="21600,21600" arcsize="0.166666666666667" o:gfxdata="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DRhYO&#10;1wAAAAoBAAAPAAAAAAAAAAEAIAAAACIAAABkcnMvZG93bnJldi54bWxQSwECFAAUAAAACACHTuJA&#10;p4FPcFsCAACoBAAADgAAAAAAAAABACAAAAAmAQAAZHJzL2Uyb0RvYy54bWxQSwUGAAAAAAYABgBZ&#10;AQAA8wUAAAAA&#10;">
                <v:fill on="t" focussize="0,0"/>
                <v:stroke color="#000000" joinstyle="round"/>
                <v:imagedata o:title=""/>
                <o:lock v:ext="edit" aspectratio="f"/>
              </v:roundrect>
            </w:pict>
          </mc:Fallback>
        </mc:AlternateContent>
      </w:r>
      <w:r>
        <w:rPr>
          <w:sz w:val="36"/>
        </w:rPr>
        <mc:AlternateContent>
          <mc:Choice Requires="wps">
            <w:drawing>
              <wp:anchor distT="0" distB="0" distL="114300" distR="114300" simplePos="0" relativeHeight="251661312" behindDoc="0" locked="0" layoutInCell="1" allowOverlap="1">
                <wp:simplePos x="0" y="0"/>
                <wp:positionH relativeFrom="column">
                  <wp:posOffset>308610</wp:posOffset>
                </wp:positionH>
                <wp:positionV relativeFrom="paragraph">
                  <wp:posOffset>518795</wp:posOffset>
                </wp:positionV>
                <wp:extent cx="1694180" cy="687705"/>
                <wp:effectExtent l="2540" t="3175" r="0" b="4445"/>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694180" cy="687705"/>
                        </a:xfrm>
                        <a:prstGeom prst="rect">
                          <a:avLst/>
                        </a:prstGeom>
                        <a:solidFill>
                          <a:srgbClr val="FFFFFF"/>
                        </a:solidFill>
                        <a:ln>
                          <a:noFill/>
                        </a:ln>
                        <a:effectLst/>
                      </wps:spPr>
                      <wps:txbx>
                        <w:txbxContent>
                          <w:p>
                            <w:pPr>
                              <w:spacing w:line="120" w:lineRule="auto"/>
                              <w:jc w:val="center"/>
                              <w:rPr>
                                <w:rFonts w:hint="eastAsia" w:ascii="华文中宋" w:hAnsi="华文中宋" w:eastAsia="华文中宋" w:cs="华文中宋"/>
                              </w:rPr>
                            </w:pPr>
                            <w:r>
                              <w:rPr>
                                <w:rFonts w:hint="eastAsia" w:ascii="华文中宋" w:hAnsi="华文中宋" w:eastAsia="华文中宋" w:cs="华文中宋"/>
                              </w:rPr>
                              <w:t>起草</w:t>
                            </w:r>
                            <w:r>
                              <w:rPr>
                                <w:rFonts w:hint="eastAsia" w:ascii="华文中宋" w:hAnsi="华文中宋" w:eastAsia="华文中宋" w:cs="华文中宋"/>
                                <w:lang w:eastAsia="zh-CN"/>
                              </w:rPr>
                              <w:t>部门</w:t>
                            </w:r>
                            <w:r>
                              <w:rPr>
                                <w:rFonts w:hint="eastAsia" w:ascii="华文中宋" w:hAnsi="华文中宋" w:eastAsia="华文中宋" w:cs="华文中宋"/>
                              </w:rPr>
                              <w:t>（单位）自我审查制定的政策措施是否涉及市场主体经济活动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pt;margin-top:40.85pt;height:54.15pt;width:133.4pt;z-index:251661312;mso-width-relative:page;mso-height-relative:page;" fillcolor="#FFFFFF" filled="t" stroked="f" coordsize="21600,21600" o:gfxdata="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9rd011wAAAAkBAAAPAAAAAAAAAAEAIAAAACIAAABkcnMvZG93bnJldi54bWxQ&#10;SwECFAAUAAAACACHTuJAHR41ETECAABOBAAADgAAAAAAAAABACAAAAAmAQAAZHJzL2Uyb0RvYy54&#10;bWxQSwUGAAAAAAYABgBZAQAAyQUAAAAA&#10;">
                <v:fill on="t" focussize="0,0"/>
                <v:stroke on="f"/>
                <v:imagedata o:title=""/>
                <o:lock v:ext="edit" aspectratio="f"/>
                <v:textbox>
                  <w:txbxContent>
                    <w:p>
                      <w:pPr>
                        <w:spacing w:line="120" w:lineRule="auto"/>
                        <w:jc w:val="center"/>
                        <w:rPr>
                          <w:rFonts w:hint="eastAsia" w:ascii="华文中宋" w:hAnsi="华文中宋" w:eastAsia="华文中宋" w:cs="华文中宋"/>
                        </w:rPr>
                      </w:pPr>
                      <w:r>
                        <w:rPr>
                          <w:rFonts w:hint="eastAsia" w:ascii="华文中宋" w:hAnsi="华文中宋" w:eastAsia="华文中宋" w:cs="华文中宋"/>
                        </w:rPr>
                        <w:t>起草</w:t>
                      </w:r>
                      <w:r>
                        <w:rPr>
                          <w:rFonts w:hint="eastAsia" w:ascii="华文中宋" w:hAnsi="华文中宋" w:eastAsia="华文中宋" w:cs="华文中宋"/>
                          <w:lang w:eastAsia="zh-CN"/>
                        </w:rPr>
                        <w:t>部门</w:t>
                      </w:r>
                      <w:r>
                        <w:rPr>
                          <w:rFonts w:hint="eastAsia" w:ascii="华文中宋" w:hAnsi="华文中宋" w:eastAsia="华文中宋" w:cs="华文中宋"/>
                        </w:rPr>
                        <w:t>（单位）自我审查制定的政策措施是否涉及市场主体经济活动</w:t>
                      </w:r>
                    </w:p>
                  </w:txbxContent>
                </v:textbox>
              </v:shape>
            </w:pict>
          </mc:Fallback>
        </mc:AlternateContent>
      </w:r>
      <w:r>
        <w:rPr>
          <w:sz w:val="36"/>
        </w:rPr>
        <mc:AlternateContent>
          <mc:Choice Requires="wps">
            <w:drawing>
              <wp:anchor distT="0" distB="0" distL="114300" distR="114300" simplePos="0" relativeHeight="251660288" behindDoc="0" locked="0" layoutInCell="1" allowOverlap="1">
                <wp:simplePos x="0" y="0"/>
                <wp:positionH relativeFrom="column">
                  <wp:posOffset>-309880</wp:posOffset>
                </wp:positionH>
                <wp:positionV relativeFrom="paragraph">
                  <wp:posOffset>43815</wp:posOffset>
                </wp:positionV>
                <wp:extent cx="2922270" cy="1636395"/>
                <wp:effectExtent l="22225" t="13970" r="17780" b="16510"/>
                <wp:wrapNone/>
                <wp:docPr id="54" name="菱形 54"/>
                <wp:cNvGraphicFramePr/>
                <a:graphic xmlns:a="http://schemas.openxmlformats.org/drawingml/2006/main">
                  <a:graphicData uri="http://schemas.microsoft.com/office/word/2010/wordprocessingShape">
                    <wps:wsp>
                      <wps:cNvSpPr>
                        <a:spLocks noChangeArrowheads="1"/>
                      </wps:cNvSpPr>
                      <wps:spPr bwMode="auto">
                        <a:xfrm>
                          <a:off x="0" y="0"/>
                          <a:ext cx="2922270" cy="1636395"/>
                        </a:xfrm>
                        <a:prstGeom prst="diamond">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24.4pt;margin-top:3.45pt;height:128.85pt;width:230.1pt;z-index:251660288;mso-width-relative:page;mso-height-relative:page;" fillcolor="#FFFFFF" filled="t" stroked="t" coordsize="21600,21600" o:gfxdata="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MEoHNcAAAAJAQAADwAAAAAAAAABACAAAAAiAAAAZHJz&#10;L2Rvd25yZXYueG1sUEsBAhQAFAAAAAgAh07iQBNa7DM+AgAAgwQAAA4AAAAAAAAAAQAgAAAAJgEA&#10;AGRycy9lMm9Eb2MueG1sUEsFBgAAAAAGAAYAWQEAANYFAAAAAA==&#10;">
                <v:fill on="t" focussize="0,0"/>
                <v:stroke color="#000000" miterlimit="8" joinstyle="miter"/>
                <v:imagedata o:title=""/>
                <o:lock v:ext="edit" aspectratio="f"/>
              </v:shape>
            </w:pict>
          </mc:Fallback>
        </mc:AlternateContent>
      </w:r>
    </w:p>
    <w:p>
      <w:pPr>
        <w:widowControl/>
        <w:tabs>
          <w:tab w:val="left" w:pos="4371"/>
        </w:tabs>
        <w:autoSpaceDE w:val="0"/>
        <w:autoSpaceDN w:val="0"/>
        <w:adjustRightInd w:val="0"/>
        <w:spacing w:after="240" w:line="460" w:lineRule="atLeast"/>
        <w:ind w:firstLine="1948" w:firstLineChars="609"/>
        <w:rPr>
          <w:rFonts w:hint="eastAsia" w:ascii="仿宋" w:hAnsi="仿宋" w:eastAsia="仿宋"/>
          <w:color w:val="000000"/>
          <w:kern w:val="0"/>
          <w:sz w:val="24"/>
        </w:rPr>
      </w:pPr>
      <w:r>
        <w:rPr>
          <w:sz w:val="32"/>
        </w:rPr>
        <mc:AlternateContent>
          <mc:Choice Requires="wps">
            <w:drawing>
              <wp:anchor distT="0" distB="0" distL="114300" distR="114300" simplePos="0" relativeHeight="251667456" behindDoc="0" locked="0" layoutInCell="1" allowOverlap="1">
                <wp:simplePos x="0" y="0"/>
                <wp:positionH relativeFrom="column">
                  <wp:posOffset>4528185</wp:posOffset>
                </wp:positionH>
                <wp:positionV relativeFrom="paragraph">
                  <wp:posOffset>73660</wp:posOffset>
                </wp:positionV>
                <wp:extent cx="942975" cy="475615"/>
                <wp:effectExtent l="2540" t="1905"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42975" cy="475615"/>
                        </a:xfrm>
                        <a:prstGeom prst="rect">
                          <a:avLst/>
                        </a:prstGeom>
                        <a:solidFill>
                          <a:srgbClr val="FFFFFF"/>
                        </a:solidFill>
                        <a:ln>
                          <a:noFill/>
                        </a:ln>
                      </wps:spPr>
                      <wps:txbx>
                        <w:txbxContent>
                          <w:p>
                            <w:pPr>
                              <w:ind w:firstLine="210" w:firstLineChars="100"/>
                              <w:rPr>
                                <w:rFonts w:hint="eastAsia" w:ascii="华文中宋" w:hAnsi="华文中宋" w:eastAsia="华文中宋" w:cs="华文中宋"/>
                              </w:rPr>
                            </w:pPr>
                            <w:r>
                              <w:rPr>
                                <w:rFonts w:hint="eastAsia" w:ascii="华文中宋" w:hAnsi="华文中宋" w:eastAsia="华文中宋" w:cs="华文中宋"/>
                              </w:rPr>
                              <w:t>走正常</w:t>
                            </w:r>
                          </w:p>
                          <w:p>
                            <w:pPr>
                              <w:ind w:firstLine="210" w:firstLineChars="100"/>
                              <w:rPr>
                                <w:rFonts w:hint="eastAsia" w:ascii="华文中宋" w:hAnsi="华文中宋" w:eastAsia="华文中宋" w:cs="华文中宋"/>
                              </w:rPr>
                            </w:pPr>
                            <w:r>
                              <w:rPr>
                                <w:rFonts w:hint="eastAsia" w:ascii="华文中宋" w:hAnsi="华文中宋" w:eastAsia="华文中宋" w:cs="华文中宋"/>
                              </w:rPr>
                              <w:t>发文程序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6.55pt;margin-top:5.8pt;height:37.45pt;width:74.25pt;z-index:251667456;mso-width-relative:page;mso-height-relative:page;" fillcolor="#FFFFFF" filled="t" stroked="f" coordsize="21600,21600" o:gfxdata="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cSklHVAAAACQEAAA8AAAAAAAAAAQAgAAAAIgAAAGRycy9kb3ducmV2LnhtbFBLAQIUABQA&#10;AAAIAIdO4kA4B2XeLAIAAD8EAAAOAAAAAAAAAAEAIAAAACQBAABkcnMvZTJvRG9jLnhtbFBLBQYA&#10;AAAABgAGAFkBAADCBQAAAAA=&#10;">
                <v:fill on="t" focussize="0,0"/>
                <v:stroke on="f"/>
                <v:imagedata o:title=""/>
                <o:lock v:ext="edit" aspectratio="f"/>
                <v:textbox>
                  <w:txbxContent>
                    <w:p>
                      <w:pPr>
                        <w:ind w:firstLine="210" w:firstLineChars="100"/>
                        <w:rPr>
                          <w:rFonts w:hint="eastAsia" w:ascii="华文中宋" w:hAnsi="华文中宋" w:eastAsia="华文中宋" w:cs="华文中宋"/>
                        </w:rPr>
                      </w:pPr>
                      <w:r>
                        <w:rPr>
                          <w:rFonts w:hint="eastAsia" w:ascii="华文中宋" w:hAnsi="华文中宋" w:eastAsia="华文中宋" w:cs="华文中宋"/>
                        </w:rPr>
                        <w:t>走正常</w:t>
                      </w:r>
                    </w:p>
                    <w:p>
                      <w:pPr>
                        <w:ind w:firstLine="210" w:firstLineChars="100"/>
                        <w:rPr>
                          <w:rFonts w:hint="eastAsia" w:ascii="华文中宋" w:hAnsi="华文中宋" w:eastAsia="华文中宋" w:cs="华文中宋"/>
                        </w:rPr>
                      </w:pPr>
                      <w:r>
                        <w:rPr>
                          <w:rFonts w:hint="eastAsia" w:ascii="华文中宋" w:hAnsi="华文中宋" w:eastAsia="华文中宋" w:cs="华文中宋"/>
                        </w:rPr>
                        <w:t>发文程序</w:t>
                      </w: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4461510</wp:posOffset>
                </wp:positionH>
                <wp:positionV relativeFrom="paragraph">
                  <wp:posOffset>6985</wp:posOffset>
                </wp:positionV>
                <wp:extent cx="1058545" cy="609600"/>
                <wp:effectExtent l="12065" t="11430" r="5715" b="7620"/>
                <wp:wrapNone/>
                <wp:docPr id="52" name="圆角矩形 52"/>
                <wp:cNvGraphicFramePr/>
                <a:graphic xmlns:a="http://schemas.openxmlformats.org/drawingml/2006/main">
                  <a:graphicData uri="http://schemas.microsoft.com/office/word/2010/wordprocessingShape">
                    <wps:wsp>
                      <wps:cNvSpPr>
                        <a:spLocks noChangeArrowheads="1"/>
                      </wps:cNvSpPr>
                      <wps:spPr bwMode="auto">
                        <a:xfrm>
                          <a:off x="0" y="0"/>
                          <a:ext cx="1058545" cy="609600"/>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351.3pt;margin-top:0.55pt;height:48pt;width:83.35pt;z-index:251665408;mso-width-relative:page;mso-height-relative:page;" fillcolor="#FFFFFF" filled="t" stroked="t" coordsize="21600,21600" arcsize="0.166666666666667" o:gfxdata="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IYdk51AAA&#10;AAgBAAAPAAAAAAAAAAEAIAAAACIAAABkcnMvZG93bnJldi54bWxQSwECFAAUAAAACACHTuJA8bbG&#10;AVsCAACpBAAADgAAAAAAAAABACAAAAAjAQAAZHJzL2Uyb0RvYy54bWxQSwUGAAAAAAYABgBZAQAA&#10;8AUAAAAA&#10;">
                <v:fill on="t" focussize="0,0"/>
                <v:stroke color="#000000" joinstyle="round"/>
                <v:imagedata o:title=""/>
                <o:lock v:ext="edit" aspectratio="f"/>
              </v:roundrect>
            </w:pict>
          </mc:Fallback>
        </mc:AlternateContent>
      </w:r>
      <w:r>
        <w:rPr>
          <w:sz w:val="36"/>
        </w:rPr>
        <mc:AlternateContent>
          <mc:Choice Requires="wps">
            <w:drawing>
              <wp:anchor distT="0" distB="0" distL="114300" distR="114300" simplePos="0" relativeHeight="251664384" behindDoc="0" locked="0" layoutInCell="1" allowOverlap="1">
                <wp:simplePos x="0" y="0"/>
                <wp:positionH relativeFrom="column">
                  <wp:posOffset>3994785</wp:posOffset>
                </wp:positionH>
                <wp:positionV relativeFrom="paragraph">
                  <wp:posOffset>349885</wp:posOffset>
                </wp:positionV>
                <wp:extent cx="371475" cy="635"/>
                <wp:effectExtent l="12065" t="59055" r="16510" b="54610"/>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a:off x="0" y="0"/>
                          <a:ext cx="371475" cy="6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314.55pt;margin-top:27.55pt;height:0.05pt;width:29.25pt;z-index:251664384;mso-width-relative:page;mso-height-relative:page;" filled="f" stroked="t" coordsize="21600,21600" o:gfxdata="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yFFFdoAAAAJAQAADwAAAAAAAAABACAAAAAiAAAA&#10;ZHJzL2Rvd25yZXYueG1sUEsBAhQAFAAAAAgAh07iQF66bygFAgAA6QMAAA4AAAAAAAAAAQAgAAAA&#10;KQEAAGRycy9lMm9Eb2MueG1sUEsFBgAAAAAGAAYAWQEAAKA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3147060</wp:posOffset>
                </wp:positionH>
                <wp:positionV relativeFrom="paragraph">
                  <wp:posOffset>6985</wp:posOffset>
                </wp:positionV>
                <wp:extent cx="771525" cy="687705"/>
                <wp:effectExtent l="2540" t="1905" r="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771525" cy="687705"/>
                        </a:xfrm>
                        <a:prstGeom prst="rect">
                          <a:avLst/>
                        </a:prstGeom>
                        <a:solidFill>
                          <a:srgbClr val="FFFFFF"/>
                        </a:solidFill>
                        <a:ln>
                          <a:noFill/>
                        </a:ln>
                        <a:effectLst/>
                      </wps:spPr>
                      <wps:txbx>
                        <w:txbxContent>
                          <w:p>
                            <w:pPr>
                              <w:jc w:val="center"/>
                              <w:rPr>
                                <w:rFonts w:hint="eastAsia" w:ascii="华文中宋" w:hAnsi="华文中宋" w:eastAsia="华文中宋" w:cs="华文中宋"/>
                              </w:rPr>
                            </w:pPr>
                            <w:r>
                              <w:rPr>
                                <w:rFonts w:hint="eastAsia" w:ascii="华文中宋" w:hAnsi="华文中宋" w:eastAsia="华文中宋" w:cs="华文中宋"/>
                              </w:rPr>
                              <w:t>不需要公</w:t>
                            </w:r>
                          </w:p>
                          <w:p>
                            <w:pPr>
                              <w:jc w:val="center"/>
                              <w:rPr>
                                <w:rFonts w:hint="eastAsia" w:ascii="华文中宋" w:hAnsi="华文中宋" w:eastAsia="华文中宋" w:cs="华文中宋"/>
                              </w:rPr>
                            </w:pPr>
                            <w:r>
                              <w:rPr>
                                <w:rFonts w:hint="eastAsia" w:ascii="华文中宋" w:hAnsi="华文中宋" w:eastAsia="华文中宋" w:cs="华文中宋"/>
                              </w:rPr>
                              <w:t>平竞争</w:t>
                            </w:r>
                          </w:p>
                          <w:p>
                            <w:pPr>
                              <w:jc w:val="center"/>
                              <w:rPr>
                                <w:rFonts w:hint="eastAsia" w:ascii="华文中宋" w:hAnsi="华文中宋" w:eastAsia="华文中宋" w:cs="华文中宋"/>
                              </w:rPr>
                            </w:pPr>
                            <w:r>
                              <w:rPr>
                                <w:rFonts w:hint="eastAsia" w:ascii="华文中宋" w:hAnsi="华文中宋" w:eastAsia="华文中宋" w:cs="华文中宋"/>
                              </w:rPr>
                              <w:t>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7.8pt;margin-top:0.55pt;height:54.15pt;width:60.75pt;z-index:251666432;mso-width-relative:page;mso-height-relative:page;" fillcolor="#FFFFFF" filled="t" stroked="f" coordsize="21600,21600" o:gfxdata="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SN9XfWAAAACQEAAA8AAAAAAAAAAQAgAAAAIgAAAGRycy9kb3ducmV2LnhtbFBL&#10;AQIUABQAAAAIAIdO4kCpQu+PMQIAAE0EAAAOAAAAAAAAAAEAIAAAACUBAABkcnMvZTJvRG9jLnht&#10;bFBLBQYAAAAABgAGAFkBAADIBQAAAAA=&#10;">
                <v:fill on="t" focussize="0,0"/>
                <v:stroke on="f"/>
                <v:imagedata o:title=""/>
                <o:lock v:ext="edit" aspectratio="f"/>
                <v:textbox>
                  <w:txbxContent>
                    <w:p>
                      <w:pPr>
                        <w:jc w:val="center"/>
                        <w:rPr>
                          <w:rFonts w:hint="eastAsia" w:ascii="华文中宋" w:hAnsi="华文中宋" w:eastAsia="华文中宋" w:cs="华文中宋"/>
                        </w:rPr>
                      </w:pPr>
                      <w:r>
                        <w:rPr>
                          <w:rFonts w:hint="eastAsia" w:ascii="华文中宋" w:hAnsi="华文中宋" w:eastAsia="华文中宋" w:cs="华文中宋"/>
                        </w:rPr>
                        <w:t>不需要公</w:t>
                      </w:r>
                    </w:p>
                    <w:p>
                      <w:pPr>
                        <w:jc w:val="center"/>
                        <w:rPr>
                          <w:rFonts w:hint="eastAsia" w:ascii="华文中宋" w:hAnsi="华文中宋" w:eastAsia="华文中宋" w:cs="华文中宋"/>
                        </w:rPr>
                      </w:pPr>
                      <w:r>
                        <w:rPr>
                          <w:rFonts w:hint="eastAsia" w:ascii="华文中宋" w:hAnsi="华文中宋" w:eastAsia="华文中宋" w:cs="华文中宋"/>
                        </w:rPr>
                        <w:t>平竞争</w:t>
                      </w:r>
                    </w:p>
                    <w:p>
                      <w:pPr>
                        <w:jc w:val="center"/>
                        <w:rPr>
                          <w:rFonts w:hint="eastAsia" w:ascii="华文中宋" w:hAnsi="华文中宋" w:eastAsia="华文中宋" w:cs="华文中宋"/>
                        </w:rPr>
                      </w:pPr>
                      <w:r>
                        <w:rPr>
                          <w:rFonts w:hint="eastAsia" w:ascii="华文中宋" w:hAnsi="华文中宋" w:eastAsia="华文中宋" w:cs="华文中宋"/>
                        </w:rPr>
                        <w:t>审查</w:t>
                      </w:r>
                    </w:p>
                  </w:txbxContent>
                </v:textbox>
              </v:shape>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2613660</wp:posOffset>
                </wp:positionH>
                <wp:positionV relativeFrom="paragraph">
                  <wp:posOffset>330835</wp:posOffset>
                </wp:positionV>
                <wp:extent cx="466725" cy="635"/>
                <wp:effectExtent l="12065" t="59055" r="16510" b="54610"/>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466725" cy="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5.8pt;margin-top:26.05pt;height:0.05pt;width:36.75pt;z-index:251662336;mso-width-relative:page;mso-height-relative:page;" filled="f" stroked="t" coordsize="21600,21600" o:gfxdata="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dba8dkAAAAJAQAADwAAAAAAAAABACAAAAAiAAAAZHJzL2Rv&#10;d25yZXYueG1sUEsBAhQAFAAAAAgAh07iQH/nvr8AAgAA2wMAAA4AAAAAAAAAAQAgAAAAKAEAAGRy&#10;cy9lMm9Eb2MueG1sUEsFBgAAAAAGAAYAWQEAAJoFAAAAAA==&#10;">
                <v:fill on="f" focussize="0,0"/>
                <v:stroke color="#000000" joinstyle="round" endarrow="block"/>
                <v:imagedata o:title=""/>
                <o:lock v:ext="edit" aspectratio="f"/>
              </v:line>
            </w:pict>
          </mc:Fallback>
        </mc:AlternateContent>
      </w:r>
      <w:r>
        <w:rPr>
          <w:rFonts w:hint="eastAsia"/>
          <w:sz w:val="36"/>
        </w:rPr>
        <w:t xml:space="preserve">             </w:t>
      </w:r>
      <w:r>
        <w:rPr>
          <w:rFonts w:hint="eastAsia" w:ascii="华文中宋" w:hAnsi="华文中宋" w:eastAsia="华文中宋" w:cs="华文中宋"/>
          <w:color w:val="000000"/>
          <w:kern w:val="0"/>
          <w:sz w:val="24"/>
        </w:rPr>
        <w:t>否</w: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74624" behindDoc="0" locked="0" layoutInCell="1" allowOverlap="1">
                <wp:simplePos x="0" y="0"/>
                <wp:positionH relativeFrom="column">
                  <wp:posOffset>4977130</wp:posOffset>
                </wp:positionH>
                <wp:positionV relativeFrom="paragraph">
                  <wp:posOffset>198755</wp:posOffset>
                </wp:positionV>
                <wp:extent cx="17780" cy="2200275"/>
                <wp:effectExtent l="41910" t="18415" r="54610" b="1016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flipV="1">
                          <a:off x="0" y="0"/>
                          <a:ext cx="17780" cy="220027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y;margin-left:391.9pt;margin-top:15.65pt;height:173.25pt;width:1.4pt;z-index:251674624;mso-width-relative:page;mso-height-relative:page;" filled="f" stroked="t" coordsize="21600,21600" o:gfxdata="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RsCjJ2gAAAAoBAAAPAAAAAAAAAAEA&#10;IAAAACIAAABkcnMvZG93bnJldi54bWxQSwECFAAUAAAACACHTuJAzXZfbQ0CAAD2AwAADgAAAAAA&#10;AAABACAAAAApAQAAZHJzL2Uyb0RvYy54bWxQSwUGAAAAAAYABgBZAQAAqAUAAAAA&#10;">
                <v:fill on="f" focussize="0,0"/>
                <v:stroke color="#000000" joinstyle="round" endarrow="block"/>
                <v:imagedata o:title=""/>
                <o:lock v:ext="edit" aspectratio="f"/>
              </v:lin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72576" behindDoc="0" locked="0" layoutInCell="1" allowOverlap="1">
                <wp:simplePos x="0" y="0"/>
                <wp:positionH relativeFrom="column">
                  <wp:posOffset>661035</wp:posOffset>
                </wp:positionH>
                <wp:positionV relativeFrom="paragraph">
                  <wp:posOffset>165100</wp:posOffset>
                </wp:positionV>
                <wp:extent cx="381635" cy="438150"/>
                <wp:effectExtent l="2540" t="0" r="0" b="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381635" cy="438150"/>
                        </a:xfrm>
                        <a:prstGeom prst="rect">
                          <a:avLst/>
                        </a:prstGeom>
                        <a:solidFill>
                          <a:srgbClr val="FFFFFF"/>
                        </a:solidFill>
                        <a:ln>
                          <a:noFill/>
                        </a:ln>
                      </wps:spPr>
                      <wps:txbx>
                        <w:txbxContent>
                          <w:p>
                            <w:pPr>
                              <w:rPr>
                                <w:rFonts w:hint="eastAsia" w:ascii="华文中宋" w:hAnsi="华文中宋" w:eastAsia="华文中宋" w:cs="华文中宋"/>
                                <w:sz w:val="24"/>
                                <w:szCs w:val="28"/>
                              </w:rPr>
                            </w:pPr>
                            <w:r>
                              <w:rPr>
                                <w:rFonts w:hint="eastAsia" w:ascii="华文中宋" w:hAnsi="华文中宋" w:eastAsia="华文中宋" w:cs="华文中宋"/>
                                <w:sz w:val="24"/>
                                <w:szCs w:val="28"/>
                              </w:rPr>
                              <w:t>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05pt;margin-top:13pt;height:34.5pt;width:30.05pt;z-index:251672576;mso-width-relative:page;mso-height-relative:page;" fillcolor="#FFFFFF" filled="t" stroked="f" coordsize="21600,21600" o:gfxdata="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Ij6oLWAAAACQEAAA8AAAAAAAAAAQAgAAAAIgAAAGRycy9kb3ducmV2LnhtbFBLAQIUABQA&#10;AAAIAIdO4kAnqcRsKwIAAD8EAAAOAAAAAAAAAAEAIAAAACUBAABkcnMvZTJvRG9jLnhtbFBLBQYA&#10;AAAABgAGAFkBAADCBQAAAAA=&#10;">
                <v:fill on="t" focussize="0,0"/>
                <v:stroke on="f"/>
                <v:imagedata o:title=""/>
                <o:lock v:ext="edit" aspectratio="f"/>
                <v:textbox>
                  <w:txbxContent>
                    <w:p>
                      <w:pPr>
                        <w:rPr>
                          <w:rFonts w:hint="eastAsia" w:ascii="华文中宋" w:hAnsi="华文中宋" w:eastAsia="华文中宋" w:cs="华文中宋"/>
                          <w:sz w:val="24"/>
                          <w:szCs w:val="28"/>
                        </w:rPr>
                      </w:pPr>
                      <w:r>
                        <w:rPr>
                          <w:rFonts w:hint="eastAsia" w:ascii="华文中宋" w:hAnsi="华文中宋" w:eastAsia="华文中宋" w:cs="华文中宋"/>
                          <w:sz w:val="24"/>
                          <w:szCs w:val="28"/>
                        </w:rPr>
                        <w:t>是</w:t>
                      </w: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1137285</wp:posOffset>
                </wp:positionH>
                <wp:positionV relativeFrom="paragraph">
                  <wp:posOffset>194310</wp:posOffset>
                </wp:positionV>
                <wp:extent cx="635" cy="485775"/>
                <wp:effectExtent l="59690" t="10160" r="53975" b="18415"/>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635" cy="48577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9.55pt;margin-top:15.3pt;height:38.25pt;width:0.05pt;z-index:251668480;mso-width-relative:page;mso-height-relative:page;" filled="f" stroked="t" coordsize="21600,21600" o:gfxdata="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776MtoAAAAKAQAADwAAAAAAAAABACAAAAAiAAAAZHJz&#10;L2Rvd25yZXYueG1sUEsBAhQAFAAAAAgAh07iQGHCHnYCAgAA2wMAAA4AAAAAAAAAAQAgAAAAKQEA&#10;AGRycy9lMm9Eb2MueG1sUEsFBgAAAAAGAAYAWQEAAJ0FAAAAAA==&#10;">
                <v:fill on="f" focussize="0,0"/>
                <v:stroke color="#000000" joinstyle="round" endarrow="block"/>
                <v:imagedata o:title=""/>
                <o:lock v:ext="edit" aspectratio="f"/>
              </v:line>
            </w:pict>
          </mc:Fallback>
        </mc:AlternateContent>
      </w:r>
      <w:r>
        <w:rPr>
          <w:rFonts w:hint="eastAsia" w:ascii="黑体" w:hAnsi="黑体" w:eastAsia="黑体" w:cs="黑体"/>
          <w:color w:val="000000"/>
          <w:kern w:val="0"/>
          <w:sz w:val="32"/>
          <w:szCs w:val="32"/>
        </w:rPr>
        <w:t xml:space="preserve">         </w:t>
      </w:r>
    </w:p>
    <w:p>
      <w:pPr>
        <w:spacing w:line="520" w:lineRule="atLeast"/>
        <w:ind w:firstLine="4800" w:firstLineChars="1500"/>
        <w:rPr>
          <w:rFonts w:ascii="黑体" w:hAnsi="黑体" w:eastAsia="黑体" w:cs="黑体"/>
          <w:color w:val="000000"/>
          <w:kern w:val="0"/>
          <w:sz w:val="32"/>
          <w:szCs w:val="32"/>
        </w:rPr>
      </w:pPr>
      <w:r>
        <w:rPr>
          <w:sz w:val="32"/>
        </w:rPr>
        <mc:AlternateContent>
          <mc:Choice Requires="wps">
            <w:drawing>
              <wp:anchor distT="0" distB="0" distL="114300" distR="114300" simplePos="0" relativeHeight="251703296" behindDoc="0" locked="0" layoutInCell="1" allowOverlap="1">
                <wp:simplePos x="0" y="0"/>
                <wp:positionH relativeFrom="column">
                  <wp:posOffset>5005070</wp:posOffset>
                </wp:positionH>
                <wp:positionV relativeFrom="paragraph">
                  <wp:posOffset>300355</wp:posOffset>
                </wp:positionV>
                <wp:extent cx="732790" cy="429260"/>
                <wp:effectExtent l="3175" t="0" r="0" b="127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732790" cy="429260"/>
                        </a:xfrm>
                        <a:prstGeom prst="rect">
                          <a:avLst/>
                        </a:prstGeom>
                        <a:solidFill>
                          <a:srgbClr val="FFFFFF"/>
                        </a:solidFill>
                        <a:ln>
                          <a:noFill/>
                        </a:ln>
                      </wps:spPr>
                      <wps:txbx>
                        <w:txbxContent>
                          <w:p>
                            <w:pPr>
                              <w:spacing w:line="280" w:lineRule="exact"/>
                              <w:rPr>
                                <w:rFonts w:hint="eastAsia" w:ascii="华文中宋" w:hAnsi="华文中宋" w:eastAsia="华文中宋" w:cs="华文中宋"/>
                              </w:rPr>
                            </w:pPr>
                            <w:r>
                              <w:rPr>
                                <w:rFonts w:hint="eastAsia" w:ascii="华文中宋" w:hAnsi="华文中宋" w:eastAsia="华文中宋" w:cs="华文中宋"/>
                              </w:rPr>
                              <w:t>符合公平竞争要求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4.1pt;margin-top:23.65pt;height:33.8pt;width:57.7pt;z-index:251703296;mso-width-relative:page;mso-height-relative:page;" fillcolor="#FFFFFF" filled="t" stroked="f" coordsize="21600,21600" o:gfxdata="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KLciTYAAAACgEAAA8AAAAAAAAAAQAgAAAAIgAAAGRycy9kb3ducmV2LnhtbFBLAQIU&#10;ABQAAAAIAIdO4kAQhk7yLAIAAD8EAAAOAAAAAAAAAAEAIAAAACcBAABkcnMvZTJvRG9jLnhtbFBL&#10;BQYAAAAABgAGAFkBAADFBQAAAAA=&#10;">
                <v:fill on="t" focussize="0,0"/>
                <v:stroke on="f"/>
                <v:imagedata o:title=""/>
                <o:lock v:ext="edit" aspectratio="f"/>
                <v:textbox>
                  <w:txbxContent>
                    <w:p>
                      <w:pPr>
                        <w:spacing w:line="280" w:lineRule="exact"/>
                        <w:rPr>
                          <w:rFonts w:hint="eastAsia" w:ascii="华文中宋" w:hAnsi="华文中宋" w:eastAsia="华文中宋" w:cs="华文中宋"/>
                        </w:rPr>
                      </w:pPr>
                      <w:r>
                        <w:rPr>
                          <w:rFonts w:hint="eastAsia" w:ascii="华文中宋" w:hAnsi="华文中宋" w:eastAsia="华文中宋" w:cs="华文中宋"/>
                        </w:rPr>
                        <w:t>符合公平竞争要求</w:t>
                      </w:r>
                    </w:p>
                  </w:txbxContent>
                </v:textbox>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2289810</wp:posOffset>
                </wp:positionH>
                <wp:positionV relativeFrom="paragraph">
                  <wp:posOffset>111760</wp:posOffset>
                </wp:positionV>
                <wp:extent cx="904875" cy="513715"/>
                <wp:effectExtent l="2540" t="0" r="0" b="635"/>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04875" cy="513715"/>
                        </a:xfrm>
                        <a:prstGeom prst="rect">
                          <a:avLst/>
                        </a:prstGeom>
                        <a:noFill/>
                        <a:ln>
                          <a:noFill/>
                        </a:ln>
                      </wps:spPr>
                      <wps:txbx>
                        <w:txbxContent>
                          <w:p>
                            <w:pPr>
                              <w:rPr>
                                <w:rFonts w:hint="eastAsia" w:ascii="华文中宋" w:hAnsi="华文中宋" w:eastAsia="华文中宋" w:cs="华文中宋"/>
                                <w:szCs w:val="21"/>
                              </w:rPr>
                            </w:pPr>
                            <w:r>
                              <w:rPr>
                                <w:rFonts w:hint="eastAsia" w:ascii="华文中宋" w:hAnsi="华文中宋" w:eastAsia="华文中宋" w:cs="华文中宋"/>
                                <w:szCs w:val="21"/>
                              </w:rPr>
                              <w:t>不违反任何</w:t>
                            </w:r>
                          </w:p>
                          <w:p>
                            <w:pPr>
                              <w:rPr>
                                <w:rFonts w:hint="eastAsia" w:ascii="华文中宋" w:hAnsi="华文中宋" w:eastAsia="华文中宋" w:cs="华文中宋"/>
                                <w:szCs w:val="21"/>
                              </w:rPr>
                            </w:pPr>
                            <w:r>
                              <w:rPr>
                                <w:rFonts w:hint="eastAsia" w:ascii="华文中宋" w:hAnsi="华文中宋" w:eastAsia="华文中宋" w:cs="华文中宋"/>
                                <w:szCs w:val="21"/>
                              </w:rPr>
                              <w:t>一项标准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0.3pt;margin-top:8.8pt;height:40.45pt;width:71.25pt;z-index:251673600;mso-width-relative:page;mso-height-relative:page;" filled="f" stroked="f" coordsize="21600,21600" o:gfxdata="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PEvTXAAAACQEAAA8A&#10;AAAAAAAAAQAgAAAAIgAAAGRycy9kb3ducmV2LnhtbFBLAQIUABQAAAAIAIdO4kAZEZoTGAIAABYE&#10;AAAOAAAAAAAAAAEAIAAAACYBAABkcnMvZTJvRG9jLnhtbFBLBQYAAAAABgAGAFkBAACwBQAAAAA=&#10;">
                <v:fill on="f" focussize="0,0"/>
                <v:stroke on="f"/>
                <v:imagedata o:title=""/>
                <o:lock v:ext="edit" aspectratio="f"/>
                <v:textbox>
                  <w:txbxContent>
                    <w:p>
                      <w:pPr>
                        <w:rPr>
                          <w:rFonts w:hint="eastAsia" w:ascii="华文中宋" w:hAnsi="华文中宋" w:eastAsia="华文中宋" w:cs="华文中宋"/>
                          <w:szCs w:val="21"/>
                        </w:rPr>
                      </w:pPr>
                      <w:r>
                        <w:rPr>
                          <w:rFonts w:hint="eastAsia" w:ascii="华文中宋" w:hAnsi="华文中宋" w:eastAsia="华文中宋" w:cs="华文中宋"/>
                          <w:szCs w:val="21"/>
                        </w:rPr>
                        <w:t>不违反任何</w:t>
                      </w:r>
                    </w:p>
                    <w:p>
                      <w:pPr>
                        <w:rPr>
                          <w:rFonts w:hint="eastAsia" w:ascii="华文中宋" w:hAnsi="华文中宋" w:eastAsia="华文中宋" w:cs="华文中宋"/>
                          <w:szCs w:val="21"/>
                        </w:rPr>
                      </w:pPr>
                      <w:r>
                        <w:rPr>
                          <w:rFonts w:hint="eastAsia" w:ascii="华文中宋" w:hAnsi="华文中宋" w:eastAsia="华文中宋" w:cs="华文中宋"/>
                          <w:szCs w:val="21"/>
                        </w:rPr>
                        <w:t>一项标准</w:t>
                      </w:r>
                    </w:p>
                  </w:txbxContent>
                </v:textbox>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118110</wp:posOffset>
                </wp:positionH>
                <wp:positionV relativeFrom="paragraph">
                  <wp:posOffset>383540</wp:posOffset>
                </wp:positionV>
                <wp:extent cx="1763395" cy="676275"/>
                <wp:effectExtent l="2540" t="0" r="0" b="4445"/>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1763395" cy="676275"/>
                        </a:xfrm>
                        <a:prstGeom prst="rect">
                          <a:avLst/>
                        </a:prstGeom>
                        <a:solidFill>
                          <a:srgbClr val="FFFFFF"/>
                        </a:solidFill>
                        <a:ln>
                          <a:noFill/>
                        </a:ln>
                        <a:effectLst/>
                      </wps:spPr>
                      <wps:txbx>
                        <w:txbxContent>
                          <w:p>
                            <w:pPr>
                              <w:rPr>
                                <w:rFonts w:hint="eastAsia" w:ascii="华文中宋" w:hAnsi="华文中宋" w:eastAsia="华文中宋" w:cs="华文中宋"/>
                              </w:rPr>
                            </w:pPr>
                            <w:r>
                              <w:rPr>
                                <w:rFonts w:hint="eastAsia" w:ascii="华文中宋" w:hAnsi="华文中宋" w:eastAsia="华文中宋" w:cs="华文中宋"/>
                              </w:rPr>
                              <w:t>起草</w:t>
                            </w:r>
                            <w:r>
                              <w:rPr>
                                <w:rFonts w:hint="eastAsia" w:ascii="华文中宋" w:hAnsi="华文中宋" w:eastAsia="华文中宋" w:cs="华文中宋"/>
                                <w:lang w:eastAsia="zh-CN"/>
                              </w:rPr>
                              <w:t>部门</w:t>
                            </w:r>
                            <w:r>
                              <w:rPr>
                                <w:rFonts w:hint="eastAsia" w:ascii="华文中宋" w:hAnsi="华文中宋" w:eastAsia="华文中宋" w:cs="华文中宋"/>
                              </w:rPr>
                              <w:t>（单位）对照18条标准逐条进行公平竞争自我审查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3pt;margin-top:30.2pt;height:53.25pt;width:138.85pt;z-index:251670528;mso-width-relative:page;mso-height-relative:page;" fillcolor="#FFFFFF" filled="t" stroked="f" coordsize="21600,21600" o:gfxdata="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ahEdYAAAAJAQAADwAAAAAAAAABACAAAAAiAAAAZHJzL2Rvd25yZXYueG1s&#10;UEsBAhQAFAAAAAgAh07iQEFkfC8zAgAATgQAAA4AAAAAAAAAAQAgAAAAJQEAAGRycy9lMm9Eb2Mu&#10;eG1sUEsFBgAAAAAGAAYAWQEAAMoFA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rPr>
                        <w:t>起草</w:t>
                      </w:r>
                      <w:r>
                        <w:rPr>
                          <w:rFonts w:hint="eastAsia" w:ascii="华文中宋" w:hAnsi="华文中宋" w:eastAsia="华文中宋" w:cs="华文中宋"/>
                          <w:lang w:eastAsia="zh-CN"/>
                        </w:rPr>
                        <w:t>部门</w:t>
                      </w:r>
                      <w:r>
                        <w:rPr>
                          <w:rFonts w:hint="eastAsia" w:ascii="华文中宋" w:hAnsi="华文中宋" w:eastAsia="华文中宋" w:cs="华文中宋"/>
                        </w:rPr>
                        <w:t>（单位）对照18条标准逐条进行公平竞争自我审查</w:t>
                      </w:r>
                    </w:p>
                  </w:txbxContent>
                </v:textbox>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3810</wp:posOffset>
                </wp:positionH>
                <wp:positionV relativeFrom="paragraph">
                  <wp:posOffset>354965</wp:posOffset>
                </wp:positionV>
                <wp:extent cx="1993265" cy="724535"/>
                <wp:effectExtent l="12065" t="5080" r="13970" b="13335"/>
                <wp:wrapNone/>
                <wp:docPr id="42" name="圆角矩形 42"/>
                <wp:cNvGraphicFramePr/>
                <a:graphic xmlns:a="http://schemas.openxmlformats.org/drawingml/2006/main">
                  <a:graphicData uri="http://schemas.microsoft.com/office/word/2010/wordprocessingShape">
                    <wps:wsp>
                      <wps:cNvSpPr>
                        <a:spLocks noChangeArrowheads="1"/>
                      </wps:cNvSpPr>
                      <wps:spPr bwMode="auto">
                        <a:xfrm>
                          <a:off x="0" y="0"/>
                          <a:ext cx="1993265" cy="724535"/>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3pt;margin-top:27.95pt;height:57.05pt;width:156.95pt;z-index:251669504;mso-width-relative:page;mso-height-relative:page;" fillcolor="#FFFFFF" filled="t" stroked="t" coordsize="21600,21600" arcsize="0.166666666666667" o:gfxdata="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POubF0wAA&#10;AAcBAAAPAAAAAAAAAAEAIAAAACIAAABkcnMvZG93bnJldi54bWxQSwECFAAUAAAACACHTuJAHO4Q&#10;1VwCAACpBAAADgAAAAAAAAABACAAAAAiAQAAZHJzL2Uyb0RvYy54bWxQSwUGAAAAAAYABgBZAQAA&#10;8AUAAAAA&#10;">
                <v:fill on="t" focussize="0,0"/>
                <v:stroke color="#000000" joinstyle="round"/>
                <v:imagedata o:title=""/>
                <o:lock v:ext="edit" aspectratio="f"/>
              </v:roundrect>
            </w:pict>
          </mc:Fallback>
        </mc:AlternateContent>
      </w:r>
    </w:p>
    <w:p>
      <w:pPr>
        <w:tabs>
          <w:tab w:val="center" w:pos="4153"/>
        </w:tabs>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702272" behindDoc="0" locked="0" layoutInCell="1" allowOverlap="1">
                <wp:simplePos x="0" y="0"/>
                <wp:positionH relativeFrom="column">
                  <wp:posOffset>3489960</wp:posOffset>
                </wp:positionH>
                <wp:positionV relativeFrom="paragraph">
                  <wp:posOffset>331470</wp:posOffset>
                </wp:positionV>
                <wp:extent cx="9525" cy="2533650"/>
                <wp:effectExtent l="12065" t="6350" r="6985" b="1270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9525" cy="25336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4.8pt;margin-top:26.1pt;height:199.5pt;width:0.75pt;z-index:251702272;mso-width-relative:page;mso-height-relative:page;" filled="f" stroked="t" coordsize="21600,21600" o:gfxdata="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OBew9kA&#10;AAAKAQAADwAAAAAAAAABACAAAAAiAAAAZHJzL2Rvd25yZXYueG1sUEsBAhQAFAAAAAgAh07iQHW2&#10;Op3lAQAArwMAAA4AAAAAAAAAAQAgAAAAKAEAAGRycy9lMm9Eb2MueG1sUEsFBgAAAAAGAAYAWQEA&#10;AH8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01248" behindDoc="0" locked="0" layoutInCell="1" allowOverlap="1">
                <wp:simplePos x="0" y="0"/>
                <wp:positionH relativeFrom="column">
                  <wp:posOffset>2013585</wp:posOffset>
                </wp:positionH>
                <wp:positionV relativeFrom="paragraph">
                  <wp:posOffset>331470</wp:posOffset>
                </wp:positionV>
                <wp:extent cx="1466850" cy="635"/>
                <wp:effectExtent l="12065" t="6350" r="6985" b="12065"/>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146685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8.55pt;margin-top:26.1pt;height:0.05pt;width:115.5pt;z-index:251701248;mso-width-relative:page;mso-height-relative:page;" filled="f" stroked="t" coordsize="21600,21600" o:gfxdata="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vNpmNcA&#10;AAAJAQAADwAAAAAAAAABACAAAAAiAAAAZHJzL2Rvd25yZXYueG1sUEsBAhQAFAAAAAgAh07iQK/z&#10;wAXnAQAArgMAAA4AAAAAAAAAAQAgAAAAJgEAAGRycy9lMm9Eb2MueG1sUEsFBgAAAAAGAAYAWQEA&#10;AH8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-472440</wp:posOffset>
                </wp:positionH>
                <wp:positionV relativeFrom="paragraph">
                  <wp:posOffset>320675</wp:posOffset>
                </wp:positionV>
                <wp:extent cx="438150" cy="635"/>
                <wp:effectExtent l="12065" t="52705" r="16510" b="60960"/>
                <wp:wrapNone/>
                <wp:docPr id="39"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438150" cy="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7.2pt;margin-top:25.25pt;height:0.05pt;width:34.5pt;z-index:251694080;mso-width-relative:page;mso-height-relative:page;" filled="f" stroked="t" coordsize="21600,21600" o:gfxdata="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lvrDYAAAACAEAAA8AAAAAAAAAAQAgAAAAIgAAAGRycy9k&#10;b3ducmV2LnhtbFBLAQIUABQAAAAIAIdO4kAmCMH2AgIAANsDAAAOAAAAAAAAAAEAIAAAACcBAABk&#10;cnMvZTJvRG9jLnhtbFBLBQYAAAAABgAGAFkBAACb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-462915</wp:posOffset>
                </wp:positionH>
                <wp:positionV relativeFrom="paragraph">
                  <wp:posOffset>301625</wp:posOffset>
                </wp:positionV>
                <wp:extent cx="19050" cy="4295775"/>
                <wp:effectExtent l="12065" t="5080" r="6985" b="13970"/>
                <wp:wrapNone/>
                <wp:docPr id="38" name="直接连接符 38"/>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429577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36.45pt;margin-top:23.75pt;height:338.25pt;width:1.5pt;z-index:251693056;mso-width-relative:page;mso-height-relative:page;" filled="f" stroked="t" coordsize="21600,21600" o:gfxdata="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KQ3l9YAAAAKAQAADwAAAAAAAAABACAAAAAiAAAAZHJzL2Rvd25yZXYueG1sUEsBAhQA&#10;FAAAAAgAh07iQOWYEIP0AQAAxAMAAA4AAAAAAAAAAQAgAAAAJQEAAGRycy9lMm9Eb2MueG1sUEsF&#10;BgAAAAAGAAYAWQEAAIsFAAAAAA==&#10;">
                <v:fill on="f" focussize="0,0"/>
                <v:stroke color="#000000" joinstyle="round"/>
                <v:imagedata o:title=""/>
                <o:lock v:ext="edit" aspectratio="f"/>
              </v:line>
            </w:pict>
          </mc:Fallback>
        </mc:AlternateContent>
      </w:r>
      <w:r>
        <w:rPr>
          <w:rFonts w:hint="eastAsia" w:ascii="黑体" w:hAnsi="黑体" w:eastAsia="黑体" w:cs="黑体"/>
          <w:color w:val="000000"/>
          <w:kern w:val="0"/>
          <w:sz w:val="32"/>
          <w:szCs w:val="32"/>
        </w:rPr>
        <w:tab/>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75648" behindDoc="0" locked="0" layoutInCell="1" allowOverlap="1">
                <wp:simplePos x="0" y="0"/>
                <wp:positionH relativeFrom="column">
                  <wp:posOffset>1090295</wp:posOffset>
                </wp:positionH>
                <wp:positionV relativeFrom="paragraph">
                  <wp:posOffset>329565</wp:posOffset>
                </wp:positionV>
                <wp:extent cx="8890" cy="619125"/>
                <wp:effectExtent l="60325" t="10160" r="45085" b="18415"/>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flipH="1">
                          <a:off x="0" y="0"/>
                          <a:ext cx="8890" cy="61912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85.85pt;margin-top:25.95pt;height:48.75pt;width:0.7pt;z-index:251675648;mso-width-relative:page;mso-height-relative:page;" filled="f" stroked="t" coordsize="21600,21600" o:gfxdata="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L6YO2QAAAAoBAAAPAAAAAAAAAAEAIAAA&#10;ACIAAABkcnMvZG93bnJldi54bWxQSwECFAAUAAAACACHTuJAcZbT+AsCAAD0AwAADgAAAAAAAAAB&#10;ACAAAAAoAQAAZHJzL2Uyb0RvYy54bWxQSwUGAAAAAAYABgBZAQAApQ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166370</wp:posOffset>
                </wp:positionH>
                <wp:positionV relativeFrom="paragraph">
                  <wp:posOffset>366395</wp:posOffset>
                </wp:positionV>
                <wp:extent cx="762000" cy="466725"/>
                <wp:effectExtent l="3175" t="0" r="0" b="635"/>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762000" cy="466725"/>
                        </a:xfrm>
                        <a:prstGeom prst="rect">
                          <a:avLst/>
                        </a:prstGeom>
                        <a:solidFill>
                          <a:srgbClr val="FFFFFF"/>
                        </a:solidFill>
                        <a:ln>
                          <a:noFill/>
                        </a:ln>
                      </wps:spPr>
                      <wps:txbx>
                        <w:txbxContent>
                          <w:p>
                            <w:pPr>
                              <w:rPr>
                                <w:rFonts w:hint="eastAsia" w:ascii="华文中宋" w:hAnsi="华文中宋" w:eastAsia="华文中宋" w:cs="华文中宋"/>
                              </w:rPr>
                            </w:pPr>
                            <w:r>
                              <w:rPr>
                                <w:rFonts w:hint="eastAsia" w:ascii="华文中宋" w:hAnsi="华文中宋" w:eastAsia="华文中宋" w:cs="华文中宋"/>
                              </w:rPr>
                              <w:t>违反任何</w:t>
                            </w:r>
                          </w:p>
                          <w:p>
                            <w:pPr>
                              <w:rPr>
                                <w:rFonts w:hint="eastAsia" w:ascii="华文中宋" w:hAnsi="华文中宋" w:eastAsia="华文中宋" w:cs="华文中宋"/>
                              </w:rPr>
                            </w:pPr>
                            <w:r>
                              <w:rPr>
                                <w:rFonts w:hint="eastAsia" w:ascii="华文中宋" w:hAnsi="华文中宋" w:eastAsia="华文中宋" w:cs="华文中宋"/>
                              </w:rPr>
                              <w:t>一项标准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1pt;margin-top:28.85pt;height:36.75pt;width:60pt;z-index:251676672;mso-width-relative:page;mso-height-relative:page;" fillcolor="#FFFFFF" filled="t" stroked="f" coordsize="21600,21600" o:gfxdata="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0usWTWAAAACQEAAA8AAAAAAAAAAQAgAAAAIgAAAGRycy9kb3ducmV2LnhtbFBLAQIUABQA&#10;AAAIAIdO4kAiYHiEKwIAAD8EAAAOAAAAAAAAAAEAIAAAACUBAABkcnMvZTJvRG9jLnhtbFBLBQYA&#10;AAAABgAGAFkBAADCBQ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rPr>
                        <w:t>违反任何</w:t>
                      </w:r>
                    </w:p>
                    <w:p>
                      <w:pPr>
                        <w:rPr>
                          <w:rFonts w:hint="eastAsia" w:ascii="华文中宋" w:hAnsi="华文中宋" w:eastAsia="华文中宋" w:cs="华文中宋"/>
                        </w:rPr>
                      </w:pPr>
                      <w:r>
                        <w:rPr>
                          <w:rFonts w:hint="eastAsia" w:ascii="华文中宋" w:hAnsi="华文中宋" w:eastAsia="华文中宋" w:cs="华文中宋"/>
                        </w:rPr>
                        <w:t>一项标准</w:t>
                      </w:r>
                    </w:p>
                  </w:txbxContent>
                </v:textbox>
              </v:shape>
            </w:pict>
          </mc:Fallback>
        </mc:AlternateContent>
      </w:r>
    </w:p>
    <w:p>
      <w:pPr>
        <w:spacing w:line="520" w:lineRule="atLeast"/>
        <w:rPr>
          <w:rFonts w:hint="eastAsia" w:ascii="黑体" w:hAnsi="黑体" w:eastAsia="黑体" w:cs="黑体"/>
          <w:color w:val="000000"/>
          <w:kern w:val="0"/>
          <w:sz w:val="32"/>
          <w:szCs w:val="32"/>
        </w:rPr>
      </w:pP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700224" behindDoc="0" locked="0" layoutInCell="1" allowOverlap="1">
                <wp:simplePos x="0" y="0"/>
                <wp:positionH relativeFrom="column">
                  <wp:posOffset>4528185</wp:posOffset>
                </wp:positionH>
                <wp:positionV relativeFrom="paragraph">
                  <wp:posOffset>360680</wp:posOffset>
                </wp:positionV>
                <wp:extent cx="895985" cy="495300"/>
                <wp:effectExtent l="2540" t="0" r="0" b="4445"/>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895985" cy="495300"/>
                        </a:xfrm>
                        <a:prstGeom prst="rect">
                          <a:avLst/>
                        </a:prstGeom>
                        <a:solidFill>
                          <a:srgbClr val="FFFFFF"/>
                        </a:solidFill>
                        <a:ln>
                          <a:noFill/>
                        </a:ln>
                      </wps:spPr>
                      <wps:txbx>
                        <w:txbxContent>
                          <w:p>
                            <w:pPr>
                              <w:rPr>
                                <w:rFonts w:hint="eastAsia" w:ascii="华文中宋" w:hAnsi="华文中宋" w:eastAsia="华文中宋" w:cs="华文中宋"/>
                              </w:rPr>
                            </w:pPr>
                            <w:r>
                              <w:rPr>
                                <w:rFonts w:hint="eastAsia" w:ascii="华文中宋" w:hAnsi="华文中宋" w:eastAsia="华文中宋" w:cs="华文中宋"/>
                                <w:lang w:val="en-US" w:eastAsia="zh-CN"/>
                              </w:rPr>
                              <w:t>法制股</w:t>
                            </w:r>
                            <w:r>
                              <w:rPr>
                                <w:rFonts w:hint="eastAsia" w:ascii="华文中宋" w:hAnsi="华文中宋" w:eastAsia="华文中宋" w:cs="华文中宋"/>
                              </w:rPr>
                              <w:t>进行</w:t>
                            </w:r>
                          </w:p>
                          <w:p>
                            <w:pPr>
                              <w:rPr>
                                <w:rFonts w:hint="eastAsia" w:ascii="华文中宋" w:hAnsi="华文中宋" w:eastAsia="华文中宋" w:cs="华文中宋"/>
                              </w:rPr>
                            </w:pPr>
                            <w:r>
                              <w:rPr>
                                <w:rFonts w:hint="eastAsia" w:ascii="华文中宋" w:hAnsi="华文中宋" w:eastAsia="华文中宋" w:cs="华文中宋"/>
                              </w:rPr>
                              <w:t>合法性审查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6.55pt;margin-top:28.4pt;height:39pt;width:70.55pt;z-index:251700224;mso-width-relative:page;mso-height-relative:page;" fillcolor="#FFFFFF" filled="t" stroked="f" coordsize="21600,21600" o:gfxdata="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0pLBtcAAAAKAQAADwAAAAAAAAABACAAAAAiAAAAZHJzL2Rvd25yZXYueG1sUEsBAhQA&#10;FAAAAAgAh07iQPaRL4UsAgAAPwQAAA4AAAAAAAAAAQAgAAAAJgEAAGRycy9lMm9Eb2MueG1sUEsF&#10;BgAAAAAGAAYAWQEAAMQFA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lang w:val="en-US" w:eastAsia="zh-CN"/>
                        </w:rPr>
                        <w:t>法制股</w:t>
                      </w:r>
                      <w:r>
                        <w:rPr>
                          <w:rFonts w:hint="eastAsia" w:ascii="华文中宋" w:hAnsi="华文中宋" w:eastAsia="华文中宋" w:cs="华文中宋"/>
                        </w:rPr>
                        <w:t>进行</w:t>
                      </w:r>
                    </w:p>
                    <w:p>
                      <w:pPr>
                        <w:rPr>
                          <w:rFonts w:hint="eastAsia" w:ascii="华文中宋" w:hAnsi="华文中宋" w:eastAsia="华文中宋" w:cs="华文中宋"/>
                        </w:rPr>
                      </w:pPr>
                      <w:r>
                        <w:rPr>
                          <w:rFonts w:hint="eastAsia" w:ascii="华文中宋" w:hAnsi="华文中宋" w:eastAsia="华文中宋" w:cs="华文中宋"/>
                        </w:rPr>
                        <w:t>合法性审查</w:t>
                      </w:r>
                    </w:p>
                  </w:txbxContent>
                </v:textbox>
              </v:shap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4070985</wp:posOffset>
                </wp:positionH>
                <wp:positionV relativeFrom="paragraph">
                  <wp:posOffset>66040</wp:posOffset>
                </wp:positionV>
                <wp:extent cx="1800225" cy="1151890"/>
                <wp:effectExtent l="21590" t="15240" r="16510" b="13970"/>
                <wp:wrapNone/>
                <wp:docPr id="34" name="菱形 34"/>
                <wp:cNvGraphicFramePr/>
                <a:graphic xmlns:a="http://schemas.openxmlformats.org/drawingml/2006/main">
                  <a:graphicData uri="http://schemas.microsoft.com/office/word/2010/wordprocessingShape">
                    <wps:wsp>
                      <wps:cNvSpPr>
                        <a:spLocks noChangeArrowheads="1"/>
                      </wps:cNvSpPr>
                      <wps:spPr bwMode="auto">
                        <a:xfrm>
                          <a:off x="0" y="0"/>
                          <a:ext cx="1800225" cy="1151890"/>
                        </a:xfrm>
                        <a:prstGeom prst="diamond">
                          <a:avLst/>
                        </a:prstGeom>
                        <a:solidFill>
                          <a:srgbClr val="FFFFFF"/>
                        </a:solidFill>
                        <a:ln w="9525">
                          <a:solidFill>
                            <a:srgbClr val="000000"/>
                          </a:solidFill>
                          <a:miter lim="800000"/>
                          <a:tailEnd type="arrow" w="med" len="med"/>
                        </a:ln>
                      </wps:spPr>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320.55pt;margin-top:5.2pt;height:90.7pt;width:141.75pt;z-index:251699200;mso-width-relative:page;mso-height-relative:page;" fillcolor="#FFFFFF" filled="t" stroked="t" coordsize="21600,21600" o:gfxdata="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6//8nWAAAACgEAAA8AAAAA&#10;AAAAAQAgAAAAIgAAAGRycy9kb3ducmV2LnhtbFBLAQIUABQAAAAIAIdO4kAOqgVbTwIAAKAEAAAO&#10;AAAAAAAAAAEAIAAAACUBAABkcnMvZTJvRG9jLnhtbFBLBQYAAAAABgAGAFkBAADmBQAAAAA=&#10;">
                <v:fill on="t" focussize="0,0"/>
                <v:stroke color="#0000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127635</wp:posOffset>
                </wp:positionH>
                <wp:positionV relativeFrom="paragraph">
                  <wp:posOffset>221615</wp:posOffset>
                </wp:positionV>
                <wp:extent cx="1991995" cy="847725"/>
                <wp:effectExtent l="12065" t="8890" r="5715" b="10160"/>
                <wp:wrapNone/>
                <wp:docPr id="33" name="圆角矩形 33"/>
                <wp:cNvGraphicFramePr/>
                <a:graphic xmlns:a="http://schemas.openxmlformats.org/drawingml/2006/main">
                  <a:graphicData uri="http://schemas.microsoft.com/office/word/2010/wordprocessingShape">
                    <wps:wsp>
                      <wps:cNvSpPr>
                        <a:spLocks noChangeArrowheads="1"/>
                      </wps:cNvSpPr>
                      <wps:spPr bwMode="auto">
                        <a:xfrm>
                          <a:off x="0" y="0"/>
                          <a:ext cx="1991995" cy="847725"/>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0.05pt;margin-top:17.45pt;height:66.75pt;width:156.85pt;z-index:251677696;mso-width-relative:page;mso-height-relative:page;" fillcolor="#FFFFFF" filled="t" stroked="t" coordsize="21600,21600" arcsize="0.166666666666667" o:gfxdata="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I917u1QAAAAkBAAAPAAAA&#10;AAAAAAEAIAAAACIAAABkcnMvZG93bnJldi54bWxQSwECFAAUAAAACACHTuJAQTZbfFECAACbBAAA&#10;DgAAAAAAAAABACAAAAAkAQAAZHJzL2Uyb0RvYy54bWxQSwUGAAAAAAYABgBZAQAA5wUAAAAA&#10;">
                <v:fill on="t" focussize="0,0"/>
                <v:stroke color="#000000" joinstyle="round"/>
                <v:imagedata o:title=""/>
                <o:lock v:ext="edit" aspectratio="f"/>
              </v:roundrect>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71552" behindDoc="0" locked="0" layoutInCell="1" allowOverlap="1">
                <wp:simplePos x="0" y="0"/>
                <wp:positionH relativeFrom="column">
                  <wp:posOffset>3509010</wp:posOffset>
                </wp:positionH>
                <wp:positionV relativeFrom="paragraph">
                  <wp:posOffset>250190</wp:posOffset>
                </wp:positionV>
                <wp:extent cx="561975" cy="19685"/>
                <wp:effectExtent l="12065" t="52705" r="16510" b="32385"/>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flipV="1">
                          <a:off x="0" y="0"/>
                          <a:ext cx="561975" cy="1968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y;margin-left:276.3pt;margin-top:19.7pt;height:1.55pt;width:44.25pt;z-index:251671552;mso-width-relative:page;mso-height-relative:page;" filled="f" stroked="t" coordsize="21600,21600" o:gfxdata="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aiFq2gAAAAkBAAAPAAAAAAAAAAEA&#10;IAAAACIAAABkcnMvZG93bnJldi54bWxQSwECFAAUAAAACACHTuJAFmPqpA0CAAD1AwAADgAAAAAA&#10;AAABACAAAAApAQAAZHJzL2Uyb0RvYy54bWxQSwUGAAAAAAYABgBZAQAAqA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318135</wp:posOffset>
                </wp:positionH>
                <wp:positionV relativeFrom="paragraph">
                  <wp:posOffset>24130</wp:posOffset>
                </wp:positionV>
                <wp:extent cx="1656715" cy="514350"/>
                <wp:effectExtent l="2540" t="0" r="0" b="1905"/>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656715" cy="514350"/>
                        </a:xfrm>
                        <a:prstGeom prst="rect">
                          <a:avLst/>
                        </a:prstGeom>
                        <a:solidFill>
                          <a:srgbClr val="FFFFFF"/>
                        </a:solidFill>
                        <a:ln>
                          <a:noFill/>
                        </a:ln>
                      </wps:spPr>
                      <wps:txbx>
                        <w:txbxContent>
                          <w:p>
                            <w:pPr>
                              <w:rPr>
                                <w:rFonts w:hint="eastAsia" w:ascii="华文中宋" w:hAnsi="华文中宋" w:eastAsia="华文中宋" w:cs="华文中宋"/>
                              </w:rPr>
                            </w:pPr>
                            <w:r>
                              <w:rPr>
                                <w:rFonts w:hint="eastAsia" w:ascii="华文中宋" w:hAnsi="华文中宋" w:eastAsia="华文中宋" w:cs="华文中宋"/>
                              </w:rPr>
                              <w:t>详细说明违反哪一项标准</w:t>
                            </w:r>
                          </w:p>
                          <w:p>
                            <w:pPr>
                              <w:rPr>
                                <w:rFonts w:hint="eastAsia" w:ascii="华文中宋" w:hAnsi="华文中宋" w:eastAsia="华文中宋" w:cs="华文中宋"/>
                              </w:rPr>
                            </w:pPr>
                            <w:r>
                              <w:rPr>
                                <w:rFonts w:hint="eastAsia" w:ascii="华文中宋" w:hAnsi="华文中宋" w:eastAsia="华文中宋" w:cs="华文中宋"/>
                              </w:rPr>
                              <w:t>及对市场竞争的影响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05pt;margin-top:1.9pt;height:40.5pt;width:130.45pt;z-index:251678720;mso-width-relative:page;mso-height-relative:page;" fillcolor="#FFFFFF" filled="t" stroked="f" coordsize="21600,21600" o:gfxdata="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hH/M1QAAAAcBAAAPAAAAAAAAAAEAIAAAACIAAABkcnMvZG93bnJldi54bWxQSwECFAAU&#10;AAAACACHTuJAhP/ceS0CAABABAAADgAAAAAAAAABACAAAAAkAQAAZHJzL2Uyb0RvYy54bWxQSwUG&#10;AAAAAAYABgBZAQAAwwU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rPr>
                        <w:t>详细说明违反哪一项标准</w:t>
                      </w:r>
                    </w:p>
                    <w:p>
                      <w:pPr>
                        <w:rPr>
                          <w:rFonts w:hint="eastAsia" w:ascii="华文中宋" w:hAnsi="华文中宋" w:eastAsia="华文中宋" w:cs="华文中宋"/>
                        </w:rPr>
                      </w:pPr>
                      <w:r>
                        <w:rPr>
                          <w:rFonts w:hint="eastAsia" w:ascii="华文中宋" w:hAnsi="华文中宋" w:eastAsia="华文中宋" w:cs="华文中宋"/>
                        </w:rPr>
                        <w:t>及对市场竞争的影响</w:t>
                      </w:r>
                    </w:p>
                  </w:txbxContent>
                </v:textbox>
              </v:shap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79744" behindDoc="0" locked="0" layoutInCell="1" allowOverlap="1">
                <wp:simplePos x="0" y="0"/>
                <wp:positionH relativeFrom="column">
                  <wp:posOffset>1042035</wp:posOffset>
                </wp:positionH>
                <wp:positionV relativeFrom="paragraph">
                  <wp:posOffset>311150</wp:posOffset>
                </wp:positionV>
                <wp:extent cx="635" cy="495300"/>
                <wp:effectExtent l="59690" t="5080" r="53975" b="23495"/>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82.05pt;margin-top:24.5pt;height:39pt;width:0.05pt;z-index:251679744;mso-width-relative:page;mso-height-relative:page;" filled="f" stroked="t" coordsize="21600,21600" o:gfxdata="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x6Vh2QAAAAoBAAAPAAAAAAAAAAEAIAAAACIAAABkcnMv&#10;ZG93bnJldi54bWxQSwECFAAUAAAACACHTuJAXyvwUQICAADbAwAADgAAAAAAAAABACAAAAAoAQAA&#10;ZHJzL2Uyb0RvYy54bWxQSwUGAAAAAAYABgBZAQAAnAUAAAAA&#10;">
                <v:fill on="f" focussize="0,0"/>
                <v:stroke color="#000000" joinstyle="round" endarrow="block"/>
                <v:imagedata o:title=""/>
                <o:lock v:ext="edit" aspectratio="f"/>
              </v:lin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97152" behindDoc="0" locked="0" layoutInCell="1" allowOverlap="1">
                <wp:simplePos x="0" y="0"/>
                <wp:positionH relativeFrom="column">
                  <wp:posOffset>2261235</wp:posOffset>
                </wp:positionH>
                <wp:positionV relativeFrom="paragraph">
                  <wp:posOffset>358140</wp:posOffset>
                </wp:positionV>
                <wp:extent cx="292735" cy="400050"/>
                <wp:effectExtent l="2540" t="635"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292735" cy="400050"/>
                        </a:xfrm>
                        <a:prstGeom prst="rect">
                          <a:avLst/>
                        </a:prstGeom>
                        <a:solidFill>
                          <a:srgbClr val="FFFFFF"/>
                        </a:solidFill>
                        <a:ln>
                          <a:noFill/>
                        </a:ln>
                      </wps:spPr>
                      <wps:txbx>
                        <w:txbxContent>
                          <w:p>
                            <w:pPr>
                              <w:rPr>
                                <w:rFonts w:hint="eastAsia" w:ascii="华文中宋" w:hAnsi="华文中宋" w:eastAsia="华文中宋" w:cs="华文中宋"/>
                                <w:sz w:val="24"/>
                                <w:szCs w:val="28"/>
                              </w:rPr>
                            </w:pPr>
                            <w:r>
                              <w:rPr>
                                <w:rFonts w:hint="eastAsia" w:ascii="华文中宋" w:hAnsi="华文中宋" w:eastAsia="华文中宋" w:cs="华文中宋"/>
                                <w:sz w:val="24"/>
                                <w:szCs w:val="28"/>
                              </w:rPr>
                              <w:t>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8.05pt;margin-top:28.2pt;height:31.5pt;width:23.05pt;z-index:251697152;mso-width-relative:page;mso-height-relative:page;" fillcolor="#FFFFFF" filled="t" stroked="f" coordsize="21600,21600" o:gfxdata="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eXDMXYAAAACgEAAA8AAAAAAAAAAQAgAAAAIgAAAGRycy9kb3ducmV2LnhtbFBLAQIU&#10;ABQAAAAIAIdO4kCNT1hmLAIAAD8EAAAOAAAAAAAAAAEAIAAAACcBAABkcnMvZTJvRG9jLnhtbFBL&#10;BQYAAAAABgAGAFkBAADFBQAAAAA=&#10;">
                <v:fill on="t" focussize="0,0"/>
                <v:stroke on="f"/>
                <v:imagedata o:title=""/>
                <o:lock v:ext="edit" aspectratio="f"/>
                <v:textbox>
                  <w:txbxContent>
                    <w:p>
                      <w:pPr>
                        <w:rPr>
                          <w:rFonts w:hint="eastAsia" w:ascii="华文中宋" w:hAnsi="华文中宋" w:eastAsia="华文中宋" w:cs="华文中宋"/>
                          <w:sz w:val="24"/>
                          <w:szCs w:val="28"/>
                        </w:rPr>
                      </w:pPr>
                      <w:r>
                        <w:rPr>
                          <w:rFonts w:hint="eastAsia" w:ascii="华文中宋" w:hAnsi="华文中宋" w:eastAsia="华文中宋" w:cs="华文中宋"/>
                          <w:sz w:val="24"/>
                          <w:szCs w:val="28"/>
                        </w:rPr>
                        <w:t>是</w:t>
                      </w:r>
                    </w:p>
                  </w:txbxContent>
                </v:textbox>
              </v:shape>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4956810</wp:posOffset>
                </wp:positionH>
                <wp:positionV relativeFrom="paragraph">
                  <wp:posOffset>29210</wp:posOffset>
                </wp:positionV>
                <wp:extent cx="635" cy="800100"/>
                <wp:effectExtent l="59690" t="5080" r="53975" b="23495"/>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90.3pt;margin-top:2.3pt;height:63pt;width:0.05pt;z-index:251704320;mso-width-relative:page;mso-height-relative:page;" filled="f" stroked="t" coordsize="21600,21600" o:gfxdata="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YaymdgAAAAJAQAADwAAAAAAAAABACAAAAAiAAAAZHJzL2Rv&#10;d25yZXYueG1sUEsBAhQAFAAAAAgAh07iQPLjzWEBAgAA2wMAAA4AAAAAAAAAAQAgAAAAJwEAAGRy&#10;cy9lMm9Eb2MueG1sUEsFBgAAAAAGAAYAWQEAAJo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5033645</wp:posOffset>
                </wp:positionH>
                <wp:positionV relativeFrom="paragraph">
                  <wp:posOffset>117475</wp:posOffset>
                </wp:positionV>
                <wp:extent cx="857250" cy="429260"/>
                <wp:effectExtent l="3175" t="0" r="0" b="127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857250" cy="429260"/>
                        </a:xfrm>
                        <a:prstGeom prst="rect">
                          <a:avLst/>
                        </a:prstGeom>
                        <a:solidFill>
                          <a:srgbClr val="FFFFFF"/>
                        </a:solidFill>
                        <a:ln>
                          <a:noFill/>
                        </a:ln>
                        <a:effectLst/>
                      </wps:spPr>
                      <wps:txbx>
                        <w:txbxContent>
                          <w:p>
                            <w:pPr>
                              <w:spacing w:line="280" w:lineRule="exact"/>
                              <w:rPr>
                                <w:rFonts w:hint="eastAsia" w:ascii="华文中宋" w:hAnsi="华文中宋" w:eastAsia="华文中宋" w:cs="华文中宋"/>
                              </w:rPr>
                            </w:pPr>
                            <w:r>
                              <w:rPr>
                                <w:rFonts w:hint="eastAsia" w:ascii="华文中宋" w:hAnsi="华文中宋" w:eastAsia="华文中宋" w:cs="华文中宋"/>
                              </w:rPr>
                              <w:t>不符合公平竞争要求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6.35pt;margin-top:9.25pt;height:33.8pt;width:67.5pt;z-index:251705344;mso-width-relative:page;mso-height-relative:page;" fillcolor="#FFFFFF" filled="t" stroked="f" coordsize="21600,21600" o:gfxdata="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GI7qX1gAAAAkBAAAPAAAAAAAAAAEAIAAAACIAAABkcnMvZG93bnJldi54bWxQSwEC&#10;FAAUAAAACACHTuJA2IeW+S8CAABNBAAADgAAAAAAAAABACAAAAAlAQAAZHJzL2Uyb0RvYy54bWxQ&#10;SwUGAAAAAAYABgBZAQAAxgUAAAAA&#10;">
                <v:fill on="t" focussize="0,0"/>
                <v:stroke on="f"/>
                <v:imagedata o:title=""/>
                <o:lock v:ext="edit" aspectratio="f"/>
                <v:textbox>
                  <w:txbxContent>
                    <w:p>
                      <w:pPr>
                        <w:spacing w:line="280" w:lineRule="exact"/>
                        <w:rPr>
                          <w:rFonts w:hint="eastAsia" w:ascii="华文中宋" w:hAnsi="华文中宋" w:eastAsia="华文中宋" w:cs="华文中宋"/>
                        </w:rPr>
                      </w:pPr>
                      <w:r>
                        <w:rPr>
                          <w:rFonts w:hint="eastAsia" w:ascii="华文中宋" w:hAnsi="华文中宋" w:eastAsia="华文中宋" w:cs="华文中宋"/>
                        </w:rPr>
                        <w:t>不符合公平竞争要求</w:t>
                      </w:r>
                    </w:p>
                  </w:txbxContent>
                </v:textbox>
              </v:shap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83840" behindDoc="0" locked="0" layoutInCell="1" allowOverlap="1">
                <wp:simplePos x="0" y="0"/>
                <wp:positionH relativeFrom="column">
                  <wp:posOffset>2747010</wp:posOffset>
                </wp:positionH>
                <wp:positionV relativeFrom="paragraph">
                  <wp:posOffset>126365</wp:posOffset>
                </wp:positionV>
                <wp:extent cx="1438910" cy="981075"/>
                <wp:effectExtent l="12065" t="12700" r="6350" b="6350"/>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1438910" cy="981075"/>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16.3pt;margin-top:9.95pt;height:77.25pt;width:113.3pt;z-index:251683840;mso-width-relative:page;mso-height-relative:page;" fillcolor="#FFFFFF" filled="t" stroked="t" coordsize="21600,21600" arcsize="0.166666666666667" o:gfxdata="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59EnQ9YA&#10;AAAKAQAADwAAAAAAAAABACAAAAAiAAAAZHJzL2Rvd25yZXYueG1sUEsBAhQAFAAAAAgAh07iQO7h&#10;drtaAgAAqQQAAA4AAAAAAAAAAQAgAAAAJQEAAGRycy9lMm9Eb2MueG1sUEsFBgAAAAAGAAYAWQEA&#10;APEFAAAAAA==&#10;">
                <v:fill on="t" focussize="0,0"/>
                <v:stroke color="#000000" joinstyle="round"/>
                <v:imagedata o:title=""/>
                <o:lock v:ext="edit" aspectratio="f"/>
              </v:roundrect>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2937510</wp:posOffset>
                </wp:positionH>
                <wp:positionV relativeFrom="paragraph">
                  <wp:posOffset>143510</wp:posOffset>
                </wp:positionV>
                <wp:extent cx="990600" cy="883920"/>
                <wp:effectExtent l="2540" t="1270" r="0" b="635"/>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90600" cy="883920"/>
                        </a:xfrm>
                        <a:prstGeom prst="rect">
                          <a:avLst/>
                        </a:prstGeom>
                        <a:solidFill>
                          <a:srgbClr val="FFFFFF"/>
                        </a:solidFill>
                        <a:ln>
                          <a:noFill/>
                        </a:ln>
                        <a:effectLst/>
                      </wps:spPr>
                      <wps:txbx>
                        <w:txbxContent>
                          <w:p>
                            <w:pPr>
                              <w:jc w:val="center"/>
                              <w:rPr>
                                <w:rFonts w:hint="eastAsia"/>
                              </w:rPr>
                            </w:pPr>
                            <w:r>
                              <w:rPr>
                                <w:rFonts w:hint="eastAsia" w:ascii="华文中宋" w:hAnsi="华文中宋" w:eastAsia="华文中宋" w:cs="华文中宋"/>
                              </w:rPr>
                              <w:t>充分说明符合例外规定的条件，并逐年评估实施效果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3pt;margin-top:11.3pt;height:69.6pt;width:78pt;z-index:251684864;mso-width-relative:page;mso-height-relative:page;" fillcolor="#FFFFFF" filled="t" stroked="f" coordsize="21600,21600" o:gfxdata="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ShdN7WAAAACgEAAA8AAAAAAAAAAQAgAAAAIgAAAGRycy9kb3ducmV2LnhtbFBL&#10;AQIUABQAAAAIAIdO4kC5YuNsMQIAAE0EAAAOAAAAAAAAAAEAIAAAACUBAABkcnMvZTJvRG9jLnht&#10;bFBLBQYAAAAABgAGAFkBAADIBQAAAAA=&#10;">
                <v:fill on="t" focussize="0,0"/>
                <v:stroke on="f"/>
                <v:imagedata o:title=""/>
                <o:lock v:ext="edit" aspectratio="f"/>
                <v:textbox>
                  <w:txbxContent>
                    <w:p>
                      <w:pPr>
                        <w:jc w:val="center"/>
                        <w:rPr>
                          <w:rFonts w:hint="eastAsia"/>
                        </w:rPr>
                      </w:pPr>
                      <w:r>
                        <w:rPr>
                          <w:rFonts w:hint="eastAsia" w:ascii="华文中宋" w:hAnsi="华文中宋" w:eastAsia="华文中宋" w:cs="华文中宋"/>
                        </w:rPr>
                        <w:t>充分说明符合例外规定的条件，并逐年评估实施效果</w:t>
                      </w:r>
                    </w:p>
                  </w:txbxContent>
                </v:textbox>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347345</wp:posOffset>
                </wp:positionH>
                <wp:positionV relativeFrom="paragraph">
                  <wp:posOffset>286385</wp:posOffset>
                </wp:positionV>
                <wp:extent cx="1352550" cy="314960"/>
                <wp:effectExtent l="3175" t="127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52550" cy="314960"/>
                        </a:xfrm>
                        <a:prstGeom prst="rect">
                          <a:avLst/>
                        </a:prstGeom>
                        <a:solidFill>
                          <a:srgbClr val="FFFFFF"/>
                        </a:solidFill>
                        <a:ln>
                          <a:noFill/>
                        </a:ln>
                      </wps:spPr>
                      <wps:txbx>
                        <w:txbxContent>
                          <w:p>
                            <w:pPr>
                              <w:rPr>
                                <w:rFonts w:hint="eastAsia"/>
                              </w:rPr>
                            </w:pPr>
                            <w:r>
                              <w:rPr>
                                <w:rFonts w:hint="eastAsia" w:ascii="华文中宋" w:hAnsi="华文中宋" w:eastAsia="华文中宋" w:cs="华文中宋"/>
                              </w:rPr>
                              <w:t>是否符合例外规定</w:t>
                            </w:r>
                            <w:r>
                              <w:rPr>
                                <w:rFonts w:hint="eastAsia"/>
                              </w:rPr>
                              <w:t>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35pt;margin-top:22.55pt;height:24.8pt;width:106.5pt;z-index:251681792;mso-width-relative:page;mso-height-relative:page;" fillcolor="#FFFFFF" filled="t" stroked="f" coordsize="21600,21600" o:gfxdata="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h0WsbVAAAACAEAAA8AAAAAAAAAAQAgAAAAIgAAAGRycy9kb3ducmV2LnhtbFBLAQIUABQA&#10;AAAIAIdO4kA6/a45LAIAAEAEAAAOAAAAAAAAAAEAIAAAACQBAABkcnMvZTJvRG9jLnhtbFBLBQYA&#10;AAAABgAGAFkBAADCBQAAAAA=&#10;">
                <v:fill on="t" focussize="0,0"/>
                <v:stroke on="f"/>
                <v:imagedata o:title=""/>
                <o:lock v:ext="edit" aspectratio="f"/>
                <v:textbox>
                  <w:txbxContent>
                    <w:p>
                      <w:pPr>
                        <w:rPr>
                          <w:rFonts w:hint="eastAsia"/>
                        </w:rPr>
                      </w:pPr>
                      <w:r>
                        <w:rPr>
                          <w:rFonts w:hint="eastAsia" w:ascii="华文中宋" w:hAnsi="华文中宋" w:eastAsia="华文中宋" w:cs="华文中宋"/>
                        </w:rPr>
                        <w:t>是否符合例外规定</w:t>
                      </w:r>
                      <w:r>
                        <w:rPr>
                          <w:rFonts w:hint="eastAsia"/>
                        </w:rPr>
                        <w:t>定</w:t>
                      </w:r>
                    </w:p>
                  </w:txbxContent>
                </v:textbox>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-186690</wp:posOffset>
                </wp:positionH>
                <wp:positionV relativeFrom="paragraph">
                  <wp:posOffset>52070</wp:posOffset>
                </wp:positionV>
                <wp:extent cx="2447925" cy="858520"/>
                <wp:effectExtent l="21590" t="14605" r="26035" b="12700"/>
                <wp:wrapNone/>
                <wp:docPr id="23" name="菱形 23"/>
                <wp:cNvGraphicFramePr/>
                <a:graphic xmlns:a="http://schemas.openxmlformats.org/drawingml/2006/main">
                  <a:graphicData uri="http://schemas.microsoft.com/office/word/2010/wordprocessingShape">
                    <wps:wsp>
                      <wps:cNvSpPr>
                        <a:spLocks noChangeArrowheads="1"/>
                      </wps:cNvSpPr>
                      <wps:spPr bwMode="auto">
                        <a:xfrm>
                          <a:off x="0" y="0"/>
                          <a:ext cx="2447925" cy="858520"/>
                        </a:xfrm>
                        <a:prstGeom prst="diamond">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14.7pt;margin-top:4.1pt;height:67.6pt;width:192.75pt;z-index:251680768;mso-width-relative:page;mso-height-relative:page;" fillcolor="#FFFFFF" filled="t" stroked="t" coordsize="21600,21600" o:gfxdata="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jg4IjYAAAACQEAAA8AAAAAAAAAAQAgAAAAIgAAAGRycy9kb3ducmV2&#10;LnhtbFBLAQIUABQAAAAIAIdO4kDXRCHzNQIAAHQEAAAOAAAAAAAAAAEAIAAAACcBAABkcnMvZTJv&#10;RG9jLnhtbFBLBQYAAAAABgAGAFkBAADOBQAAAAA=&#10;">
                <v:fill on="t" focussize="0,0"/>
                <v:stroke color="#000000" miterlimit="8" joinstyle="miter"/>
                <v:imagedata o:title=""/>
                <o:lock v:ext="edit" aspectratio="f"/>
              </v:shap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707392" behindDoc="0" locked="0" layoutInCell="1" allowOverlap="1">
                <wp:simplePos x="0" y="0"/>
                <wp:positionH relativeFrom="column">
                  <wp:posOffset>4680585</wp:posOffset>
                </wp:positionH>
                <wp:positionV relativeFrom="paragraph">
                  <wp:posOffset>122555</wp:posOffset>
                </wp:positionV>
                <wp:extent cx="780415" cy="276225"/>
                <wp:effectExtent l="2540" t="0" r="0" b="4445"/>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780415" cy="276225"/>
                        </a:xfrm>
                        <a:prstGeom prst="rect">
                          <a:avLst/>
                        </a:prstGeom>
                        <a:solidFill>
                          <a:srgbClr val="FFFFFF"/>
                        </a:solidFill>
                        <a:ln>
                          <a:noFill/>
                        </a:ln>
                      </wps:spPr>
                      <wps:txbx>
                        <w:txbxContent>
                          <w:p>
                            <w:pPr>
                              <w:rPr>
                                <w:rFonts w:hint="eastAsia" w:ascii="华文中宋" w:hAnsi="华文中宋" w:eastAsia="华文中宋" w:cs="华文中宋"/>
                              </w:rPr>
                            </w:pPr>
                            <w:r>
                              <w:rPr>
                                <w:rFonts w:hint="eastAsia" w:ascii="华文中宋" w:hAnsi="华文中宋" w:eastAsia="华文中宋" w:cs="华文中宋"/>
                              </w:rPr>
                              <w:t>不得出台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8.55pt;margin-top:9.65pt;height:21.75pt;width:61.45pt;z-index:251707392;mso-width-relative:page;mso-height-relative:page;" fillcolor="#FFFFFF" filled="t" stroked="f" coordsize="21600,21600" o:gfxdata="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nipK9cAAAAJAQAADwAAAAAAAAABACAAAAAiAAAAZHJzL2Rvd25yZXYueG1sUEsBAhQA&#10;FAAAAAgAh07iQOsuidUsAgAAPwQAAA4AAAAAAAAAAQAgAAAAJgEAAGRycy9lMm9Eb2MueG1sUEsF&#10;BgAAAAAGAAYAWQEAAMQFA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rPr>
                        <w:t>不得出台</w:t>
                      </w:r>
                    </w:p>
                  </w:txbxContent>
                </v:textbox>
              </v:shape>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4547235</wp:posOffset>
                </wp:positionH>
                <wp:positionV relativeFrom="paragraph">
                  <wp:posOffset>48260</wp:posOffset>
                </wp:positionV>
                <wp:extent cx="961390" cy="495935"/>
                <wp:effectExtent l="12065" t="6985" r="7620" b="11430"/>
                <wp:wrapNone/>
                <wp:docPr id="21" name="圆角矩形 21"/>
                <wp:cNvGraphicFramePr/>
                <a:graphic xmlns:a="http://schemas.openxmlformats.org/drawingml/2006/main">
                  <a:graphicData uri="http://schemas.microsoft.com/office/word/2010/wordprocessingShape">
                    <wps:wsp>
                      <wps:cNvSpPr>
                        <a:spLocks noChangeArrowheads="1"/>
                      </wps:cNvSpPr>
                      <wps:spPr bwMode="auto">
                        <a:xfrm>
                          <a:off x="0" y="0"/>
                          <a:ext cx="961390" cy="495935"/>
                        </a:xfrm>
                        <a:prstGeom prst="roundRect">
                          <a:avLst>
                            <a:gd name="adj" fmla="val 16667"/>
                          </a:avLst>
                        </a:prstGeom>
                        <a:solidFill>
                          <a:srgbClr val="FFFFFF"/>
                        </a:solidFill>
                        <a:ln w="9525">
                          <a:solidFill>
                            <a:srgbClr val="000000"/>
                          </a:solidFill>
                          <a:round/>
                          <a:tailEnd type="arrow" w="med" len="me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358.05pt;margin-top:3.8pt;height:39.05pt;width:75.7pt;z-index:251706368;mso-width-relative:page;mso-height-relative:page;" fillcolor="#FFFFFF" filled="t" stroked="t" coordsize="21600,21600" arcsize="0.166666666666667" o:gfxdata="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eBj3PWAAAACAEAAA8AAAAAAAAAAQAgAAAAIgAAAGRycy9kb3ducmV2LnhtbFBL&#10;AQIUABQAAAAIAIdO4kC5rWmaagIAAMUEAAAOAAAAAAAAAAEAIAAAACUBAABkcnMvZTJvRG9jLnht&#10;bFBLBQYAAAAABgAGAFkBAAABBgAAAAA=&#10;">
                <v:fill on="t" focussize="0,0"/>
                <v:stroke color="#000000" joinstyle="round" endarrow="open"/>
                <v:imagedata o:title=""/>
                <o:lock v:ext="edit" aspectratio="f"/>
              </v:roundrect>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2261235</wp:posOffset>
                </wp:positionH>
                <wp:positionV relativeFrom="paragraph">
                  <wp:posOffset>80645</wp:posOffset>
                </wp:positionV>
                <wp:extent cx="457200" cy="10160"/>
                <wp:effectExtent l="12065" t="48895" r="16510" b="55245"/>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457200" cy="1016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78.05pt;margin-top:6.35pt;height:0.8pt;width:36pt;z-index:251682816;mso-width-relative:page;mso-height-relative:page;" filled="f" stroked="t" coordsize="21600,21600" o:gfxdata="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BxHavZAAAACQEAAA8AAAAAAAAAAQAgAAAAIgAA&#10;AGRycy9kb3ducmV2LnhtbFBLAQIUABQAAAAIAIdO4kCeuI0cBwIAAOsDAAAOAAAAAAAAAAEAIAAA&#10;ACgBAABkcnMvZTJvRG9jLnhtbFBLBQYAAAAABgAGAFkBAAChBQAAAAA=&#10;">
                <v:fill on="f" focussize="0,0"/>
                <v:stroke color="#000000" joinstyle="round" endarrow="block"/>
                <v:imagedata o:title=""/>
                <o:lock v:ext="edit" aspectratio="f"/>
              </v:line>
            </w:pict>
          </mc:Fallback>
        </mc:AlternateContent>
      </w:r>
      <w:r>
        <w:rPr>
          <w:rFonts w:hint="eastAsia" w:ascii="黑体" w:hAnsi="黑体" w:eastAsia="黑体" w:cs="黑体"/>
          <w:color w:val="000000"/>
          <w:kern w:val="0"/>
          <w:sz w:val="32"/>
          <w:szCs w:val="32"/>
        </w:rPr>
        <w:t xml:space="preserve"> </w: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85888" behindDoc="0" locked="0" layoutInCell="1" allowOverlap="1">
                <wp:simplePos x="0" y="0"/>
                <wp:positionH relativeFrom="column">
                  <wp:posOffset>1061085</wp:posOffset>
                </wp:positionH>
                <wp:positionV relativeFrom="paragraph">
                  <wp:posOffset>130810</wp:posOffset>
                </wp:positionV>
                <wp:extent cx="635" cy="314325"/>
                <wp:effectExtent l="12065" t="9525" r="15875" b="9525"/>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83.55pt;margin-top:10.3pt;height:24.75pt;width:0.05pt;z-index:251685888;mso-width-relative:page;mso-height-relative:page;" filled="f" stroked="t" coordsize="21600,21600" o:gfxdata="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AWW&#10;LtYAAAAJAQAADwAAAAAAAAABACAAAAAiAAAAZHJzL2Rvd25yZXYueG1sUEsBAhQAFAAAAAgAh07i&#10;QGY4Zf3rAQAAvAMAAA4AAAAAAAAAAQAgAAAAJQEAAGRycy9lMm9Eb2MueG1sUEsFBgAAAAAGAAYA&#10;WQEAAIIFAAAAAA==&#10;">
                <v:fill on="f" focussize="0,0"/>
                <v:stroke weight="1.5pt" color="#000000" joinstyle="round"/>
                <v:imagedata o:title=""/>
                <o:lock v:ext="edit" aspectratio="f"/>
              </v:lin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column">
                  <wp:posOffset>537210</wp:posOffset>
                </wp:positionH>
                <wp:positionV relativeFrom="paragraph">
                  <wp:posOffset>87630</wp:posOffset>
                </wp:positionV>
                <wp:extent cx="371475" cy="320040"/>
                <wp:effectExtent l="2540" t="4445"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371475" cy="320040"/>
                        </a:xfrm>
                        <a:prstGeom prst="rect">
                          <a:avLst/>
                        </a:prstGeom>
                        <a:solidFill>
                          <a:srgbClr val="FFFFFF"/>
                        </a:solidFill>
                        <a:ln>
                          <a:noFill/>
                        </a:ln>
                        <a:effectLst/>
                      </wps:spPr>
                      <wps:txbx>
                        <w:txbxContent>
                          <w:p>
                            <w:pPr>
                              <w:spacing w:line="280" w:lineRule="exact"/>
                              <w:rPr>
                                <w:rFonts w:hint="eastAsia" w:ascii="华文中宋" w:hAnsi="华文中宋" w:eastAsia="华文中宋" w:cs="华文中宋"/>
                                <w:sz w:val="24"/>
                              </w:rPr>
                            </w:pPr>
                            <w:r>
                              <w:rPr>
                                <w:rFonts w:hint="eastAsia" w:ascii="华文中宋" w:hAnsi="华文中宋" w:eastAsia="华文中宋" w:cs="华文中宋"/>
                                <w:sz w:val="24"/>
                              </w:rPr>
                              <w:t>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2.3pt;margin-top:6.9pt;height:25.2pt;width:29.25pt;z-index:251698176;mso-width-relative:page;mso-height-relative:page;" fillcolor="#FFFFFF" filled="t" stroked="f" coordsize="21600,21600" o:gfxdata="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0jXMtYAAAAIAQAADwAAAAAAAAABACAAAAAiAAAAZHJzL2Rvd25yZXYueG1sUEsB&#10;AhQAFAAAAAgAh07iQBHSOcgwAgAATQQAAA4AAAAAAAAAAQAgAAAAJQEAAGRycy9lMm9Eb2MueG1s&#10;UEsFBgAAAAAGAAYAWQEAAMcFAAAAAA==&#10;">
                <v:fill on="t" focussize="0,0"/>
                <v:stroke on="f"/>
                <v:imagedata o:title=""/>
                <o:lock v:ext="edit" aspectratio="f"/>
                <v:textbox>
                  <w:txbxContent>
                    <w:p>
                      <w:pPr>
                        <w:spacing w:line="280" w:lineRule="exact"/>
                        <w:rPr>
                          <w:rFonts w:hint="eastAsia" w:ascii="华文中宋" w:hAnsi="华文中宋" w:eastAsia="华文中宋" w:cs="华文中宋"/>
                          <w:sz w:val="24"/>
                        </w:rPr>
                      </w:pPr>
                      <w:r>
                        <w:rPr>
                          <w:rFonts w:hint="eastAsia" w:ascii="华文中宋" w:hAnsi="华文中宋" w:eastAsia="华文中宋" w:cs="华文中宋"/>
                          <w:sz w:val="24"/>
                        </w:rPr>
                        <w:t>否</w:t>
                      </w:r>
                    </w:p>
                  </w:txbxContent>
                </v:textbox>
              </v:shap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89984" behindDoc="0" locked="0" layoutInCell="1" allowOverlap="1">
                <wp:simplePos x="0" y="0"/>
                <wp:positionH relativeFrom="column">
                  <wp:posOffset>-72390</wp:posOffset>
                </wp:positionH>
                <wp:positionV relativeFrom="paragraph">
                  <wp:posOffset>401320</wp:posOffset>
                </wp:positionV>
                <wp:extent cx="904875" cy="495300"/>
                <wp:effectExtent l="12065" t="9525" r="6985" b="9525"/>
                <wp:wrapNone/>
                <wp:docPr id="17" name="圆角矩形 17"/>
                <wp:cNvGraphicFramePr/>
                <a:graphic xmlns:a="http://schemas.openxmlformats.org/drawingml/2006/main">
                  <a:graphicData uri="http://schemas.microsoft.com/office/word/2010/wordprocessingShape">
                    <wps:wsp>
                      <wps:cNvSpPr>
                        <a:spLocks noChangeArrowheads="1"/>
                      </wps:cNvSpPr>
                      <wps:spPr bwMode="auto">
                        <a:xfrm>
                          <a:off x="0" y="0"/>
                          <a:ext cx="904875" cy="495300"/>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5.7pt;margin-top:31.6pt;height:39pt;width:71.25pt;z-index:251689984;mso-width-relative:page;mso-height-relative:page;" fillcolor="#FFFFFF" filled="t" stroked="t" coordsize="21600,21600" arcsize="0.166666666666667" o:gfxdata="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Amtbo1wAAAAoB&#10;AAAPAAAAAAAAAAEAIAAAACIAAABkcnMvZG93bnJldi54bWxQSwECFAAUAAAACACHTuJAa+a2V1UC&#10;AACaBAAADgAAAAAAAAABACAAAAAmAQAAZHJzL2Uyb0RvYy54bWxQSwUGAAAAAAYABgBZAQAA7QUA&#10;AAAA&#10;">
                <v:fill on="t" focussize="0,0"/>
                <v:stroke color="#000000" joinstyle="round"/>
                <v:imagedata o:title=""/>
                <o:lock v:ext="edit" aspectratio="f"/>
              </v:roundrect>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13335</wp:posOffset>
                </wp:positionH>
                <wp:positionV relativeFrom="paragraph">
                  <wp:posOffset>535940</wp:posOffset>
                </wp:positionV>
                <wp:extent cx="742950" cy="304800"/>
                <wp:effectExtent l="2540" t="127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742950" cy="304800"/>
                        </a:xfrm>
                        <a:prstGeom prst="rect">
                          <a:avLst/>
                        </a:prstGeom>
                        <a:solidFill>
                          <a:srgbClr val="FFFFFF"/>
                        </a:solidFill>
                        <a:ln>
                          <a:noFill/>
                        </a:ln>
                      </wps:spPr>
                      <wps:txbx>
                        <w:txbxContent>
                          <w:p>
                            <w:pPr>
                              <w:rPr>
                                <w:rFonts w:hint="eastAsia" w:ascii="华文中宋" w:hAnsi="华文中宋" w:eastAsia="华文中宋" w:cs="华文中宋"/>
                              </w:rPr>
                            </w:pPr>
                            <w:r>
                              <w:rPr>
                                <w:rFonts w:hint="eastAsia" w:ascii="华文中宋" w:hAnsi="华文中宋" w:eastAsia="华文中宋" w:cs="华文中宋"/>
                              </w:rPr>
                              <w:t>进行调整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42.2pt;height:24pt;width:58.5pt;z-index:251695104;mso-width-relative:page;mso-height-relative:page;" fillcolor="#FFFFFF" filled="t" stroked="f" coordsize="21600,21600" o:gfxdata="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rAuFdYAAAAIAQAADwAAAAAAAAABACAAAAAiAAAAZHJzL2Rvd25yZXYueG1sUEsBAhQAFAAA&#10;AAgAh07iQI91okIqAgAAPwQAAA4AAAAAAAAAAQAgAAAAJQEAAGRycy9lMm9Eb2MueG1sUEsFBgAA&#10;AAAGAAYAWQEAAMEFA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rPr>
                        <w:t>进行调整</w:t>
                      </w:r>
                    </w:p>
                  </w:txbxContent>
                </v:textbox>
              </v:shape>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-453390</wp:posOffset>
                </wp:positionH>
                <wp:positionV relativeFrom="paragraph">
                  <wp:posOffset>644525</wp:posOffset>
                </wp:positionV>
                <wp:extent cx="361950" cy="635"/>
                <wp:effectExtent l="12065" t="5080" r="6985" b="1333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36195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5.7pt;margin-top:50.75pt;height:0.05pt;width:28.5pt;z-index:251692032;mso-width-relative:page;mso-height-relative:page;" filled="f" stroked="t" coordsize="21600,21600" o:gfxdata="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Z0VbrX&#10;AAAACwEAAA8AAAAAAAAAAQAgAAAAIgAAAGRycy9kb3ducmV2LnhtbFBLAQIUABQAAAAIAIdO4kDk&#10;yVZW6AEAAK0DAAAOAAAAAAAAAAEAIAAAACYBAABkcnMvZTJvRG9jLnhtbFBLBQYAAAAABgAGAFkB&#10;AACA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1804035</wp:posOffset>
                </wp:positionH>
                <wp:positionV relativeFrom="paragraph">
                  <wp:posOffset>58420</wp:posOffset>
                </wp:positionV>
                <wp:extent cx="635" cy="352425"/>
                <wp:effectExtent l="59690" t="9525" r="53975" b="1905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H="1">
                          <a:off x="0" y="0"/>
                          <a:ext cx="635" cy="35242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42.05pt;margin-top:4.6pt;height:27.75pt;width:0.05pt;z-index:251688960;mso-width-relative:page;mso-height-relative:page;" filled="f" stroked="t" coordsize="21600,21600" o:gfxdata="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&#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j+Ye2AAAAAgBAAAPAAAAAAAAAAEAIAAAACIAAABk&#10;cnMvZG93bnJldi54bWxQSwECFAAUAAAACACHTuJAMfGOOwYCAADlAwAADgAAAAAAAAABACAAAAAn&#10;AQAAZHJzL2Uyb0RvYy54bWxQSwUGAAAAAAYABgBZAQAAnw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451485</wp:posOffset>
                </wp:positionH>
                <wp:positionV relativeFrom="paragraph">
                  <wp:posOffset>58420</wp:posOffset>
                </wp:positionV>
                <wp:extent cx="635" cy="349250"/>
                <wp:effectExtent l="59690" t="9525" r="53975" b="2222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35" cy="3492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5.55pt;margin-top:4.6pt;height:27.5pt;width:0.05pt;z-index:251687936;mso-width-relative:page;mso-height-relative:page;" filled="f" stroked="t" coordsize="21600,21600" o:gfxdata="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E4HzvXAAAABgEAAA8AAAAAAAAAAQAgAAAAIgAAAGRycy9k&#10;b3ducmV2LnhtbFBLAQIUABQAAAAIAIdO4kBNc4aRAwIAANsDAAAOAAAAAAAAAAEAIAAAACYBAABk&#10;cnMvZTJvRG9jLnhtbFBLBQYAAAAABgAGAFkBAACb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441960</wp:posOffset>
                </wp:positionH>
                <wp:positionV relativeFrom="paragraph">
                  <wp:posOffset>48895</wp:posOffset>
                </wp:positionV>
                <wp:extent cx="1362075" cy="635"/>
                <wp:effectExtent l="12065" t="9525" r="6985" b="889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1362075"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4.8pt;margin-top:3.85pt;height:0.05pt;width:107.25pt;z-index:251686912;mso-width-relative:page;mso-height-relative:page;" filled="f" stroked="t" coordsize="21600,21600" o:gfxdata="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bse+vUAAAA&#10;BgEAAA8AAAAAAAAAAQAgAAAAIgAAAGRycy9kb3ducmV2LnhtbFBLAQIUABQAAAAIAIdO4kB+LUF8&#10;6AEAAK4DAAAOAAAAAAAAAAEAIAAAACMBAABkcnMvZTJvRG9jLnhtbFBLBQYAAAAABgAGAFkBAAB9&#10;BQAAAAA=&#10;">
                <v:fill on="f" focussize="0,0"/>
                <v:stroke color="#000000" joinstyle="round"/>
                <v:imagedata o:title=""/>
                <o:lock v:ext="edit" aspectratio="f"/>
              </v:line>
            </w:pict>
          </mc:Fallback>
        </mc:AlternateContent>
      </w:r>
    </w:p>
    <w:p>
      <w:pPr>
        <w:spacing w:line="520" w:lineRule="atLeast"/>
        <w:rPr>
          <w:rFonts w:hint="eastAsia" w:ascii="黑体" w:hAnsi="黑体" w:eastAsia="黑体" w:cs="黑体"/>
          <w:color w:val="000000"/>
          <w:kern w:val="0"/>
          <w:sz w:val="32"/>
          <w:szCs w:val="32"/>
        </w:rPr>
      </w:pPr>
      <w:r>
        <w:rPr>
          <w:sz w:val="32"/>
        </w:rPr>
        <mc:AlternateContent>
          <mc:Choice Requires="wps">
            <w:drawing>
              <wp:anchor distT="0" distB="0" distL="114300" distR="114300" simplePos="0" relativeHeight="251696128" behindDoc="0" locked="0" layoutInCell="1" allowOverlap="1">
                <wp:simplePos x="0" y="0"/>
                <wp:positionH relativeFrom="column">
                  <wp:posOffset>1438275</wp:posOffset>
                </wp:positionH>
                <wp:positionV relativeFrom="paragraph">
                  <wp:posOffset>139700</wp:posOffset>
                </wp:positionV>
                <wp:extent cx="733425" cy="275590"/>
                <wp:effectExtent l="0" t="1270" r="127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733425" cy="275590"/>
                        </a:xfrm>
                        <a:prstGeom prst="rect">
                          <a:avLst/>
                        </a:prstGeom>
                        <a:solidFill>
                          <a:srgbClr val="FFFFFF"/>
                        </a:solidFill>
                        <a:ln>
                          <a:noFill/>
                        </a:ln>
                      </wps:spPr>
                      <wps:txbx>
                        <w:txbxContent>
                          <w:p>
                            <w:pPr>
                              <w:rPr>
                                <w:rFonts w:hint="eastAsia" w:ascii="华文中宋" w:hAnsi="华文中宋" w:eastAsia="华文中宋" w:cs="华文中宋"/>
                              </w:rPr>
                            </w:pPr>
                            <w:r>
                              <w:rPr>
                                <w:rFonts w:hint="eastAsia" w:ascii="华文中宋" w:hAnsi="华文中宋" w:eastAsia="华文中宋" w:cs="华文中宋"/>
                              </w:rPr>
                              <w:t>不得出台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3.25pt;margin-top:11pt;height:21.7pt;width:57.75pt;z-index:251696128;mso-width-relative:page;mso-height-relative:page;" fillcolor="#FFFFFF" filled="t" stroked="f" coordsize="21600,21600" o:gfxdata="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0mS1/VAAAACQEAAA8AAAAAAAAAAQAgAAAAIgAAAGRycy9kb3ducmV2LnhtbFBLAQIUABQA&#10;AAAIAIdO4kA8YVZkLAIAAD8EAAAOAAAAAAAAAAEAIAAAACQBAABkcnMvZTJvRG9jLnhtbFBLBQYA&#10;AAAABgAGAFkBAADCBQAAAAA=&#10;">
                <v:fill on="t" focussize="0,0"/>
                <v:stroke on="f"/>
                <v:imagedata o:title=""/>
                <o:lock v:ext="edit" aspectratio="f"/>
                <v:textbox>
                  <w:txbxContent>
                    <w:p>
                      <w:pPr>
                        <w:rPr>
                          <w:rFonts w:hint="eastAsia" w:ascii="华文中宋" w:hAnsi="华文中宋" w:eastAsia="华文中宋" w:cs="华文中宋"/>
                        </w:rPr>
                      </w:pPr>
                      <w:r>
                        <w:rPr>
                          <w:rFonts w:hint="eastAsia" w:ascii="华文中宋" w:hAnsi="华文中宋" w:eastAsia="华文中宋" w:cs="华文中宋"/>
                        </w:rPr>
                        <w:t>不得出台</w:t>
                      </w:r>
                    </w:p>
                  </w:txbxContent>
                </v:textbox>
              </v:shape>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1356360</wp:posOffset>
                </wp:positionH>
                <wp:positionV relativeFrom="paragraph">
                  <wp:posOffset>5080</wp:posOffset>
                </wp:positionV>
                <wp:extent cx="904875" cy="495300"/>
                <wp:effectExtent l="12065" t="9525" r="6985" b="9525"/>
                <wp:wrapNone/>
                <wp:docPr id="10" name="圆角矩形 10"/>
                <wp:cNvGraphicFramePr/>
                <a:graphic xmlns:a="http://schemas.openxmlformats.org/drawingml/2006/main">
                  <a:graphicData uri="http://schemas.microsoft.com/office/word/2010/wordprocessingShape">
                    <wps:wsp>
                      <wps:cNvSpPr>
                        <a:spLocks noChangeArrowheads="1"/>
                      </wps:cNvSpPr>
                      <wps:spPr bwMode="auto">
                        <a:xfrm>
                          <a:off x="0" y="0"/>
                          <a:ext cx="904875" cy="495300"/>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06.8pt;margin-top:0.4pt;height:39pt;width:71.25pt;z-index:251691008;mso-width-relative:page;mso-height-relative:page;" fillcolor="#FFFFFF" filled="t" stroked="t" coordsize="21600,21600" arcsize="0.166666666666667" o:gfxdata="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khw7PUAAAABwEAAA8A&#10;AAAAAAAAAQAgAAAAIgAAAGRycy9kb3ducmV2LnhtbFBLAQIUABQAAAAIAIdO4kD8Qzo3VAIAAJoE&#10;AAAOAAAAAAAAAAEAIAAAACMBAABkcnMvZTJvRG9jLnhtbFBLBQYAAAAABgAGAFkBAADpBQAAAAA=&#10;">
                <v:fill on="t" focussize="0,0"/>
                <v:stroke color="#000000" joinstyle="round"/>
                <v:imagedata o:title=""/>
                <o:lock v:ext="edit" aspectratio="f"/>
              </v:roundrect>
            </w:pict>
          </mc:Fallback>
        </mc:AlternateContent>
      </w:r>
    </w:p>
    <w:p>
      <w:pPr>
        <w:keepNext w:val="0"/>
        <w:keepLines w:val="0"/>
        <w:pageBreakBefore/>
        <w:widowControl/>
        <w:kinsoku/>
        <w:overflowPunct/>
        <w:topLinePunct w:val="0"/>
        <w:autoSpaceDE w:val="0"/>
        <w:autoSpaceDN w:val="0"/>
        <w:bidi w:val="0"/>
        <w:adjustRightInd w:val="0"/>
        <w:snapToGrid/>
        <w:spacing w:line="480" w:lineRule="exact"/>
        <w:jc w:val="left"/>
        <w:textAlignment w:val="auto"/>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 xml:space="preserve">附件2 </w:t>
      </w:r>
    </w:p>
    <w:p>
      <w:pPr>
        <w:keepNext w:val="0"/>
        <w:keepLines w:val="0"/>
        <w:widowControl/>
        <w:kinsoku/>
        <w:overflowPunct/>
        <w:topLinePunct w:val="0"/>
        <w:autoSpaceDE w:val="0"/>
        <w:autoSpaceDN w:val="0"/>
        <w:bidi w:val="0"/>
        <w:adjustRightInd w:val="0"/>
        <w:snapToGrid/>
        <w:spacing w:line="480" w:lineRule="exact"/>
        <w:jc w:val="center"/>
        <w:textAlignment w:val="auto"/>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公平竞争审查表</w:t>
      </w:r>
    </w:p>
    <w:p>
      <w:pPr>
        <w:keepNext w:val="0"/>
        <w:keepLines w:val="0"/>
        <w:widowControl/>
        <w:kinsoku/>
        <w:wordWrap w:val="0"/>
        <w:overflowPunct/>
        <w:topLinePunct w:val="0"/>
        <w:autoSpaceDE w:val="0"/>
        <w:autoSpaceDN w:val="0"/>
        <w:bidi w:val="0"/>
        <w:adjustRightInd w:val="0"/>
        <w:snapToGrid/>
        <w:spacing w:after="240" w:line="480" w:lineRule="exact"/>
        <w:jc w:val="center"/>
        <w:textAlignment w:val="auto"/>
        <w:rPr>
          <w:rFonts w:ascii="华文仿宋" w:hAnsi="华文仿宋" w:eastAsia="华文仿宋" w:cs="Times"/>
          <w:color w:val="000000"/>
          <w:kern w:val="0"/>
          <w:sz w:val="28"/>
          <w:szCs w:val="28"/>
        </w:rPr>
      </w:pPr>
      <w:r>
        <w:rPr>
          <w:rFonts w:hint="eastAsia" w:ascii="华文仿宋" w:hAnsi="华文仿宋" w:eastAsia="华文仿宋" w:cs="黑体"/>
          <w:color w:val="000000"/>
          <w:kern w:val="0"/>
          <w:sz w:val="28"/>
          <w:szCs w:val="28"/>
          <w:lang w:val="en-US" w:eastAsia="zh-CN"/>
        </w:rPr>
        <w:t xml:space="preserve">                                                  </w:t>
      </w:r>
      <w:r>
        <w:rPr>
          <w:rFonts w:hint="eastAsia" w:ascii="华文仿宋" w:hAnsi="华文仿宋" w:eastAsia="华文仿宋" w:cs="黑体"/>
          <w:color w:val="000000"/>
          <w:kern w:val="0"/>
          <w:sz w:val="28"/>
          <w:szCs w:val="28"/>
        </w:rPr>
        <w:t>年</w:t>
      </w:r>
      <w:r>
        <w:rPr>
          <w:rFonts w:ascii="华文仿宋" w:hAnsi="华文仿宋" w:eastAsia="华文仿宋" w:cs="黑体"/>
          <w:color w:val="000000"/>
          <w:kern w:val="0"/>
          <w:sz w:val="28"/>
          <w:szCs w:val="28"/>
        </w:rPr>
        <w:t xml:space="preserve">   </w:t>
      </w:r>
      <w:r>
        <w:rPr>
          <w:rFonts w:hint="eastAsia" w:ascii="华文仿宋" w:hAnsi="华文仿宋" w:eastAsia="华文仿宋" w:cs="黑体"/>
          <w:color w:val="000000"/>
          <w:kern w:val="0"/>
          <w:sz w:val="28"/>
          <w:szCs w:val="28"/>
        </w:rPr>
        <w:t>月</w:t>
      </w:r>
      <w:r>
        <w:rPr>
          <w:rFonts w:ascii="华文仿宋" w:hAnsi="华文仿宋" w:eastAsia="华文仿宋" w:cs="黑体"/>
          <w:color w:val="000000"/>
          <w:kern w:val="0"/>
          <w:sz w:val="28"/>
          <w:szCs w:val="28"/>
        </w:rPr>
        <w:t xml:space="preserve">   </w:t>
      </w:r>
      <w:r>
        <w:rPr>
          <w:rFonts w:hint="eastAsia" w:ascii="华文仿宋" w:hAnsi="华文仿宋" w:eastAsia="华文仿宋" w:cs="黑体"/>
          <w:color w:val="000000"/>
          <w:kern w:val="0"/>
          <w:sz w:val="28"/>
          <w:szCs w:val="28"/>
        </w:rPr>
        <w:t>日</w:t>
      </w:r>
      <w:r>
        <w:rPr>
          <w:rFonts w:ascii="华文仿宋" w:hAnsi="华文仿宋" w:eastAsia="华文仿宋" w:cs="黑体"/>
          <w:color w:val="000000"/>
          <w:kern w:val="0"/>
          <w:sz w:val="28"/>
          <w:szCs w:val="28"/>
        </w:rPr>
        <w:t xml:space="preserve"> </w:t>
      </w:r>
    </w:p>
    <w:tbl>
      <w:tblPr>
        <w:tblStyle w:val="5"/>
        <w:tblW w:w="9039" w:type="dxa"/>
        <w:tblInd w:w="-103" w:type="dxa"/>
        <w:tblLayout w:type="fixed"/>
        <w:tblCellMar>
          <w:top w:w="0" w:type="dxa"/>
          <w:left w:w="108" w:type="dxa"/>
          <w:bottom w:w="0" w:type="dxa"/>
          <w:right w:w="108" w:type="dxa"/>
        </w:tblCellMar>
      </w:tblPr>
      <w:tblGrid>
        <w:gridCol w:w="1384"/>
        <w:gridCol w:w="553"/>
        <w:gridCol w:w="1435"/>
        <w:gridCol w:w="1132"/>
        <w:gridCol w:w="710"/>
        <w:gridCol w:w="55"/>
        <w:gridCol w:w="1173"/>
        <w:gridCol w:w="2597"/>
      </w:tblGrid>
      <w:tr>
        <w:tblPrEx>
          <w:tblCellMar>
            <w:top w:w="0" w:type="dxa"/>
            <w:left w:w="108" w:type="dxa"/>
            <w:bottom w:w="0" w:type="dxa"/>
            <w:right w:w="108" w:type="dxa"/>
          </w:tblCellMar>
        </w:tblPrEx>
        <w:trPr>
          <w:trHeight w:val="1148" w:hRule="atLeast"/>
        </w:trPr>
        <w:tc>
          <w:tcPr>
            <w:tcW w:w="1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政策措施名称</w:t>
            </w:r>
          </w:p>
        </w:tc>
        <w:tc>
          <w:tcPr>
            <w:tcW w:w="7655"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rPr>
          <w:trHeight w:val="1289" w:hRule="atLeast"/>
        </w:trPr>
        <w:tc>
          <w:tcPr>
            <w:tcW w:w="1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涉及行业领域</w:t>
            </w:r>
          </w:p>
        </w:tc>
        <w:tc>
          <w:tcPr>
            <w:tcW w:w="7655"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性质</w:t>
            </w:r>
          </w:p>
        </w:tc>
        <w:tc>
          <w:tcPr>
            <w:tcW w:w="7655"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p>
            <w:pPr>
              <w:widowControl/>
              <w:autoSpaceDE w:val="0"/>
              <w:autoSpaceDN w:val="0"/>
              <w:adjustRightInd w:val="0"/>
              <w:spacing w:line="420" w:lineRule="exact"/>
              <w:ind w:firstLine="280" w:firstLineChars="100"/>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行政法规草案</w:t>
            </w:r>
            <w:r>
              <w:rPr>
                <w:rFonts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drawing>
                <wp:inline distT="0" distB="0" distL="0" distR="0">
                  <wp:extent cx="182880" cy="18288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 xml:space="preserve">   地方性法规草案</w:t>
            </w:r>
            <w:r>
              <w:rPr>
                <w:rFonts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drawing>
                <wp:inline distT="0" distB="0" distL="0" distR="0">
                  <wp:extent cx="182880" cy="182880"/>
                  <wp:effectExtent l="0" t="0" r="762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 xml:space="preserve"> 规章</w:t>
            </w:r>
            <w:r>
              <w:rPr>
                <w:rFonts w:ascii="华文仿宋" w:hAnsi="华文仿宋" w:eastAsia="华文仿宋" w:cs="宋体"/>
                <w:color w:val="000000"/>
                <w:kern w:val="0"/>
                <w:sz w:val="28"/>
                <w:szCs w:val="28"/>
              </w:rPr>
              <w:drawing>
                <wp:inline distT="0" distB="0" distL="0" distR="0">
                  <wp:extent cx="182880" cy="182880"/>
                  <wp:effectExtent l="0" t="0" r="762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p>
          <w:p>
            <w:pPr>
              <w:widowControl/>
              <w:autoSpaceDE w:val="0"/>
              <w:autoSpaceDN w:val="0"/>
              <w:adjustRightInd w:val="0"/>
              <w:spacing w:line="420" w:lineRule="exact"/>
              <w:ind w:firstLine="840" w:firstLineChars="300"/>
              <w:jc w:val="left"/>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规范性文件</w:t>
            </w:r>
            <w:r>
              <w:rPr>
                <w:rFonts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drawing>
                <wp:inline distT="0" distB="0" distL="0" distR="0">
                  <wp:extent cx="182880" cy="182880"/>
                  <wp:effectExtent l="0" t="0" r="762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 xml:space="preserve">  其他政策措施</w:t>
            </w:r>
            <w:r>
              <w:rPr>
                <w:rFonts w:ascii="华文仿宋" w:hAnsi="华文仿宋" w:eastAsia="华文仿宋" w:cs="宋体"/>
                <w:color w:val="000000"/>
                <w:kern w:val="0"/>
                <w:sz w:val="28"/>
                <w:szCs w:val="28"/>
              </w:rPr>
              <w:drawing>
                <wp:inline distT="0" distB="0" distL="0" distR="0">
                  <wp:extent cx="182880" cy="18288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p>
        </w:tc>
      </w:tr>
      <w:tr>
        <w:tblPrEx>
          <w:tblCellMar>
            <w:top w:w="0" w:type="dxa"/>
            <w:left w:w="108" w:type="dxa"/>
            <w:bottom w:w="0" w:type="dxa"/>
            <w:right w:w="108" w:type="dxa"/>
          </w:tblCellMar>
        </w:tblPrEx>
        <w:tc>
          <w:tcPr>
            <w:tcW w:w="1384"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起草</w:t>
            </w:r>
          </w:p>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机构</w:t>
            </w:r>
          </w:p>
        </w:tc>
        <w:tc>
          <w:tcPr>
            <w:tcW w:w="198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名称</w:t>
            </w:r>
          </w:p>
        </w:tc>
        <w:tc>
          <w:tcPr>
            <w:tcW w:w="5667"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1384"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c>
          <w:tcPr>
            <w:tcW w:w="198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联系人</w:t>
            </w:r>
          </w:p>
        </w:tc>
        <w:tc>
          <w:tcPr>
            <w:tcW w:w="184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p>
        </w:tc>
        <w:tc>
          <w:tcPr>
            <w:tcW w:w="122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电话</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1384"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审查</w:t>
            </w:r>
          </w:p>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机构</w:t>
            </w:r>
          </w:p>
        </w:tc>
        <w:tc>
          <w:tcPr>
            <w:tcW w:w="198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名称</w:t>
            </w:r>
          </w:p>
        </w:tc>
        <w:tc>
          <w:tcPr>
            <w:tcW w:w="5667"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1384"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c>
          <w:tcPr>
            <w:tcW w:w="1988"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联系人</w:t>
            </w:r>
          </w:p>
        </w:tc>
        <w:tc>
          <w:tcPr>
            <w:tcW w:w="1897"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p>
        </w:tc>
        <w:tc>
          <w:tcPr>
            <w:tcW w:w="117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电话</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1384"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征求意见情况</w:t>
            </w:r>
          </w:p>
        </w:tc>
        <w:tc>
          <w:tcPr>
            <w:tcW w:w="7655"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征求利害关系人意见</w:t>
            </w:r>
            <w:r>
              <w:rPr>
                <w:rFonts w:ascii="华文仿宋" w:hAnsi="华文仿宋" w:eastAsia="华文仿宋" w:cs="宋体"/>
                <w:color w:val="000000"/>
                <w:kern w:val="0"/>
                <w:sz w:val="28"/>
                <w:szCs w:val="28"/>
              </w:rPr>
              <w:drawing>
                <wp:inline distT="0" distB="0" distL="0" distR="0">
                  <wp:extent cx="182880" cy="18288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向社会公开征求意见</w:t>
            </w:r>
            <w:r>
              <w:rPr>
                <w:rFonts w:ascii="华文仿宋" w:hAnsi="华文仿宋" w:eastAsia="华文仿宋" w:cs="宋体"/>
                <w:color w:val="000000"/>
                <w:kern w:val="0"/>
                <w:sz w:val="28"/>
                <w:szCs w:val="28"/>
              </w:rPr>
              <w:drawing>
                <wp:inline distT="0" distB="0" distL="0" distR="0">
                  <wp:extent cx="182880" cy="18288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p>
            <w:pPr>
              <w:widowControl/>
              <w:autoSpaceDE w:val="0"/>
              <w:autoSpaceDN w:val="0"/>
              <w:adjustRightInd w:val="0"/>
              <w:spacing w:line="420" w:lineRule="exact"/>
              <w:jc w:val="left"/>
              <w:rPr>
                <w:rFonts w:ascii="华文仿宋" w:hAnsi="华文仿宋" w:eastAsia="华文仿宋" w:cs="Times"/>
                <w:color w:val="000000"/>
                <w:kern w:val="0"/>
                <w:sz w:val="28"/>
                <w:szCs w:val="28"/>
              </w:rPr>
            </w:pPr>
            <w:r>
              <w:rPr>
                <w:rFonts w:ascii="华文仿宋" w:hAnsi="华文仿宋" w:eastAsia="华文仿宋" w:cs="Times"/>
                <w:color w:val="000000"/>
                <w:kern w:val="0"/>
                <w:sz w:val="28"/>
                <w:szCs w:val="28"/>
              </w:rPr>
              <w:t xml:space="preserve"> </w:t>
            </w:r>
          </w:p>
        </w:tc>
      </w:tr>
      <w:tr>
        <w:tblPrEx>
          <w:tblCellMar>
            <w:top w:w="0" w:type="dxa"/>
            <w:left w:w="108" w:type="dxa"/>
            <w:bottom w:w="0" w:type="dxa"/>
            <w:right w:w="108" w:type="dxa"/>
          </w:tblCellMar>
        </w:tblPrEx>
        <w:tc>
          <w:tcPr>
            <w:tcW w:w="1384"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c>
          <w:tcPr>
            <w:tcW w:w="7655"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具体情况</w:t>
            </w: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时间、对象、意见反馈和采纳情况</w:t>
            </w:r>
            <w:r>
              <w:rPr>
                <w:rFonts w:ascii="华文仿宋" w:hAnsi="华文仿宋" w:eastAsia="华文仿宋" w:cs="宋体"/>
                <w:color w:val="000000"/>
                <w:kern w:val="0"/>
                <w:sz w:val="28"/>
                <w:szCs w:val="28"/>
              </w:rPr>
              <w:t xml:space="preserve">): </w:t>
            </w:r>
          </w:p>
          <w:p>
            <w:pPr>
              <w:widowControl/>
              <w:autoSpaceDE w:val="0"/>
              <w:autoSpaceDN w:val="0"/>
              <w:adjustRightInd w:val="0"/>
              <w:spacing w:line="420" w:lineRule="exact"/>
              <w:jc w:val="left"/>
              <w:rPr>
                <w:rFonts w:ascii="华文仿宋" w:hAnsi="华文仿宋" w:eastAsia="华文仿宋" w:cs="Times"/>
                <w:color w:val="000000"/>
                <w:kern w:val="0"/>
                <w:sz w:val="28"/>
                <w:szCs w:val="28"/>
              </w:rPr>
            </w:pP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可附相关报告</w:t>
            </w:r>
            <w:r>
              <w:rPr>
                <w:rFonts w:ascii="华文仿宋" w:hAnsi="华文仿宋" w:eastAsia="华文仿宋" w:cs="宋体"/>
                <w:color w:val="000000"/>
                <w:kern w:val="0"/>
                <w:sz w:val="28"/>
                <w:szCs w:val="28"/>
              </w:rPr>
              <w:t xml:space="preserve">) </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专家咨询意见</w:t>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可选</w:t>
            </w:r>
            <w:r>
              <w:rPr>
                <w:rFonts w:ascii="华文仿宋" w:hAnsi="华文仿宋" w:eastAsia="华文仿宋" w:cs="宋体"/>
                <w:color w:val="000000"/>
                <w:kern w:val="0"/>
                <w:sz w:val="28"/>
                <w:szCs w:val="28"/>
              </w:rPr>
              <w:t>)</w:t>
            </w:r>
          </w:p>
        </w:tc>
        <w:tc>
          <w:tcPr>
            <w:tcW w:w="7655"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right"/>
              <w:rPr>
                <w:rFonts w:ascii="华文仿宋" w:hAnsi="华文仿宋" w:eastAsia="华文仿宋" w:cs="Times"/>
                <w:color w:val="000000"/>
                <w:kern w:val="0"/>
                <w:sz w:val="28"/>
                <w:szCs w:val="28"/>
              </w:rPr>
            </w:pP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可附专家意见书</w:t>
            </w:r>
            <w:r>
              <w:rPr>
                <w:rFonts w:ascii="华文仿宋" w:hAnsi="华文仿宋" w:eastAsia="华文仿宋" w:cs="宋体"/>
                <w:color w:val="000000"/>
                <w:kern w:val="0"/>
                <w:sz w:val="28"/>
                <w:szCs w:val="28"/>
              </w:rPr>
              <w:t xml:space="preserve">) </w:t>
            </w:r>
          </w:p>
        </w:tc>
      </w:tr>
      <w:tr>
        <w:tblPrEx>
          <w:tblCellMar>
            <w:top w:w="0" w:type="dxa"/>
            <w:left w:w="108" w:type="dxa"/>
            <w:bottom w:w="0" w:type="dxa"/>
            <w:right w:w="108" w:type="dxa"/>
          </w:tblCellMar>
        </w:tblPrEx>
        <w:trPr>
          <w:trHeight w:val="539" w:hRule="atLeast"/>
        </w:trPr>
        <w:tc>
          <w:tcPr>
            <w:tcW w:w="9039"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center"/>
              <w:rPr>
                <w:rFonts w:hint="eastAsia"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竞争影响评估</w:t>
            </w:r>
          </w:p>
          <w:p>
            <w:pPr>
              <w:widowControl/>
              <w:autoSpaceDE w:val="0"/>
              <w:autoSpaceDN w:val="0"/>
              <w:adjustRightInd w:val="0"/>
              <w:spacing w:after="240" w:line="420" w:lineRule="exact"/>
              <w:jc w:val="center"/>
              <w:rPr>
                <w:rFonts w:hint="eastAsia" w:ascii="华文仿宋" w:hAnsi="华文仿宋" w:eastAsia="华文仿宋" w:cs="宋体"/>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黑体"/>
                <w:color w:val="000000"/>
                <w:kern w:val="0"/>
                <w:sz w:val="28"/>
                <w:szCs w:val="28"/>
              </w:rPr>
            </w:pPr>
            <w:r>
              <w:rPr>
                <w:rFonts w:hint="eastAsia" w:ascii="华文仿宋" w:hAnsi="华文仿宋" w:eastAsia="华文仿宋" w:cs="黑体"/>
                <w:color w:val="000000"/>
                <w:kern w:val="0"/>
                <w:sz w:val="28"/>
                <w:szCs w:val="28"/>
              </w:rPr>
              <w:t>一、是否违反市场准入与退出标准</w:t>
            </w:r>
          </w:p>
        </w:tc>
        <w:tc>
          <w:tcPr>
            <w:tcW w:w="2597"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after="240"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是</w:t>
            </w:r>
            <w:r>
              <w:rPr>
                <w:rFonts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否</w:t>
            </w: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1.</w:t>
            </w:r>
            <w:r>
              <w:rPr>
                <w:rFonts w:hint="eastAsia" w:ascii="华文仿宋" w:hAnsi="华文仿宋" w:eastAsia="华文仿宋" w:cs="宋体"/>
                <w:color w:val="000000"/>
                <w:kern w:val="0"/>
                <w:sz w:val="28"/>
                <w:szCs w:val="28"/>
              </w:rPr>
              <w:t>设置不合理和歧视性的准入和退出条件</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2.</w:t>
            </w:r>
            <w:r>
              <w:rPr>
                <w:rFonts w:hint="eastAsia" w:ascii="华文仿宋" w:hAnsi="华文仿宋" w:eastAsia="华文仿宋" w:cs="宋体"/>
                <w:color w:val="000000"/>
                <w:kern w:val="0"/>
                <w:sz w:val="28"/>
                <w:szCs w:val="28"/>
              </w:rPr>
              <w:t>未经公平竞争授予经营者特许经营权</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keepNext w:val="0"/>
              <w:keepLines w:val="0"/>
              <w:pageBreakBefore w:val="0"/>
              <w:widowControl/>
              <w:kinsoku/>
              <w:wordWrap/>
              <w:overflowPunct/>
              <w:topLinePunct w:val="0"/>
              <w:autoSpaceDE w:val="0"/>
              <w:autoSpaceDN w:val="0"/>
              <w:bidi w:val="0"/>
              <w:adjustRightInd w:val="0"/>
              <w:snapToGrid/>
              <w:spacing w:after="240" w:line="420" w:lineRule="exact"/>
              <w:ind w:left="63" w:leftChars="30" w:right="63" w:rightChars="30"/>
              <w:jc w:val="left"/>
              <w:textAlignment w:val="auto"/>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3.</w:t>
            </w:r>
            <w:r>
              <w:rPr>
                <w:rFonts w:hint="eastAsia" w:ascii="华文仿宋" w:hAnsi="华文仿宋" w:eastAsia="华文仿宋" w:cs="宋体"/>
                <w:color w:val="000000"/>
                <w:kern w:val="0"/>
                <w:sz w:val="28"/>
                <w:szCs w:val="28"/>
              </w:rPr>
              <w:t>限定经营、购买、使用特定经营者提供的商品和服务</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4.</w:t>
            </w:r>
            <w:r>
              <w:rPr>
                <w:rFonts w:hint="eastAsia" w:ascii="华文仿宋" w:hAnsi="华文仿宋" w:eastAsia="华文仿宋" w:cs="宋体"/>
                <w:color w:val="000000"/>
                <w:kern w:val="0"/>
                <w:sz w:val="28"/>
                <w:szCs w:val="28"/>
              </w:rPr>
              <w:t>设置没有法律法规依据的审批或者具有行政审批性质的事前备案程序</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rPr>
          <w:trHeight w:val="905" w:hRule="atLeast"/>
        </w:trPr>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5.</w:t>
            </w:r>
            <w:r>
              <w:rPr>
                <w:rFonts w:hint="eastAsia" w:ascii="华文仿宋" w:hAnsi="华文仿宋" w:eastAsia="华文仿宋" w:cs="宋体"/>
                <w:color w:val="000000"/>
                <w:kern w:val="0"/>
                <w:sz w:val="28"/>
                <w:szCs w:val="28"/>
              </w:rPr>
              <w:t>对市场准入负面清单以外的行业、领域、业务设置审批程序</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黑体"/>
                <w:color w:val="000000"/>
                <w:kern w:val="0"/>
                <w:sz w:val="28"/>
                <w:szCs w:val="28"/>
              </w:rPr>
            </w:pPr>
            <w:r>
              <w:rPr>
                <w:rFonts w:hint="eastAsia" w:ascii="华文仿宋" w:hAnsi="华文仿宋" w:eastAsia="华文仿宋" w:cs="黑体"/>
                <w:color w:val="000000"/>
                <w:kern w:val="0"/>
                <w:sz w:val="28"/>
                <w:szCs w:val="28"/>
              </w:rPr>
              <w:t>二、是否违反商品要素自由流通标准</w:t>
            </w:r>
          </w:p>
        </w:tc>
        <w:tc>
          <w:tcPr>
            <w:tcW w:w="2597"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after="240"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是</w:t>
            </w:r>
            <w:r>
              <w:rPr>
                <w:rFonts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否</w:t>
            </w: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1.</w:t>
            </w:r>
            <w:r>
              <w:rPr>
                <w:rFonts w:hint="eastAsia" w:ascii="华文仿宋" w:hAnsi="华文仿宋" w:eastAsia="华文仿宋" w:cs="宋体"/>
                <w:color w:val="000000"/>
                <w:kern w:val="0"/>
                <w:sz w:val="28"/>
                <w:szCs w:val="28"/>
              </w:rPr>
              <w:t>对外地和进口商品、服务实行歧视性价格或补贴政策</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2.</w:t>
            </w:r>
            <w:r>
              <w:rPr>
                <w:rFonts w:hint="eastAsia" w:ascii="华文仿宋" w:hAnsi="华文仿宋" w:eastAsia="华文仿宋" w:cs="宋体"/>
                <w:color w:val="000000"/>
                <w:kern w:val="0"/>
                <w:sz w:val="28"/>
                <w:szCs w:val="28"/>
              </w:rPr>
              <w:t>限制外地和进口商品、服务进入本地市场或阻碍本地商品运出</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3.</w:t>
            </w:r>
            <w:r>
              <w:rPr>
                <w:rFonts w:hint="eastAsia" w:ascii="华文仿宋" w:hAnsi="华文仿宋" w:eastAsia="华文仿宋" w:cs="宋体"/>
                <w:color w:val="000000"/>
                <w:kern w:val="0"/>
                <w:sz w:val="28"/>
                <w:szCs w:val="28"/>
              </w:rPr>
              <w:t>排斥或限制外地经营者参加本地招标投标活动</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4.</w:t>
            </w:r>
            <w:r>
              <w:rPr>
                <w:rFonts w:hint="eastAsia" w:ascii="华文仿宋" w:hAnsi="华文仿宋" w:eastAsia="华文仿宋" w:cs="宋体"/>
                <w:color w:val="000000"/>
                <w:kern w:val="0"/>
                <w:sz w:val="28"/>
                <w:szCs w:val="28"/>
              </w:rPr>
              <w:t>排斥限制或强制外地经营者在本地投资或设立分支机构</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5.</w:t>
            </w:r>
            <w:r>
              <w:rPr>
                <w:rFonts w:hint="eastAsia" w:ascii="华文仿宋" w:hAnsi="华文仿宋" w:eastAsia="华文仿宋" w:cs="宋体"/>
                <w:color w:val="000000"/>
                <w:kern w:val="0"/>
                <w:sz w:val="28"/>
                <w:szCs w:val="28"/>
              </w:rPr>
              <w:t>对外地经营者在本地投资或设立的分支机构实行歧视性待遇</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黑体"/>
                <w:color w:val="000000"/>
                <w:kern w:val="0"/>
                <w:sz w:val="28"/>
                <w:szCs w:val="28"/>
              </w:rPr>
            </w:pPr>
            <w:r>
              <w:rPr>
                <w:rFonts w:hint="eastAsia" w:ascii="华文仿宋" w:hAnsi="华文仿宋" w:eastAsia="华文仿宋" w:cs="黑体"/>
                <w:color w:val="000000"/>
                <w:kern w:val="0"/>
                <w:sz w:val="28"/>
                <w:szCs w:val="28"/>
              </w:rPr>
              <w:t>三、是否违反影响生产经营成本标准</w:t>
            </w:r>
          </w:p>
        </w:tc>
        <w:tc>
          <w:tcPr>
            <w:tcW w:w="2597"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after="240" w:line="420" w:lineRule="exact"/>
              <w:ind w:firstLine="840" w:firstLineChars="300"/>
              <w:jc w:val="left"/>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是</w:t>
            </w:r>
            <w:r>
              <w:rPr>
                <w:rFonts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否</w:t>
            </w: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1.</w:t>
            </w:r>
            <w:r>
              <w:rPr>
                <w:rFonts w:hint="eastAsia" w:ascii="华文仿宋" w:hAnsi="华文仿宋" w:eastAsia="华文仿宋" w:cs="宋体"/>
                <w:color w:val="000000"/>
                <w:kern w:val="0"/>
                <w:sz w:val="28"/>
                <w:szCs w:val="28"/>
              </w:rPr>
              <w:t>违法给予特定经营者优惠政策</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2.</w:t>
            </w:r>
            <w:r>
              <w:rPr>
                <w:rFonts w:hint="eastAsia" w:ascii="华文仿宋" w:hAnsi="华文仿宋" w:eastAsia="华文仿宋" w:cs="宋体"/>
                <w:color w:val="000000"/>
                <w:kern w:val="0"/>
                <w:sz w:val="28"/>
                <w:szCs w:val="28"/>
              </w:rPr>
              <w:t>将财政支出安排与企业缴纳的税收或非税收入挂钩</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3.</w:t>
            </w:r>
            <w:r>
              <w:rPr>
                <w:rFonts w:hint="eastAsia" w:ascii="华文仿宋" w:hAnsi="华文仿宋" w:eastAsia="华文仿宋" w:cs="宋体"/>
                <w:color w:val="000000"/>
                <w:kern w:val="0"/>
                <w:sz w:val="28"/>
                <w:szCs w:val="28"/>
              </w:rPr>
              <w:t>违法免除特定经营者需要缴纳的社会保险费用</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4.</w:t>
            </w:r>
            <w:r>
              <w:rPr>
                <w:rFonts w:hint="eastAsia" w:ascii="华文仿宋" w:hAnsi="华文仿宋" w:eastAsia="华文仿宋" w:cs="宋体"/>
                <w:color w:val="000000"/>
                <w:kern w:val="0"/>
                <w:sz w:val="28"/>
                <w:szCs w:val="28"/>
              </w:rPr>
              <w:t>违法要求经营者提供各类保证金或扣留经营者保证金</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黑体"/>
                <w:color w:val="000000"/>
                <w:kern w:val="0"/>
                <w:sz w:val="28"/>
                <w:szCs w:val="28"/>
              </w:rPr>
            </w:pPr>
            <w:r>
              <w:rPr>
                <w:rFonts w:hint="eastAsia" w:ascii="华文仿宋" w:hAnsi="华文仿宋" w:eastAsia="华文仿宋" w:cs="黑体"/>
                <w:color w:val="000000"/>
                <w:kern w:val="0"/>
                <w:sz w:val="28"/>
                <w:szCs w:val="28"/>
              </w:rPr>
              <w:t>四、是否违反影响生产经营行为标准</w:t>
            </w:r>
          </w:p>
        </w:tc>
        <w:tc>
          <w:tcPr>
            <w:tcW w:w="2597"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autoSpaceDE w:val="0"/>
              <w:autoSpaceDN w:val="0"/>
              <w:adjustRightInd w:val="0"/>
              <w:spacing w:after="240" w:line="420" w:lineRule="exact"/>
              <w:ind w:firstLine="840" w:firstLineChars="300"/>
              <w:jc w:val="left"/>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是</w:t>
            </w:r>
            <w:r>
              <w:rPr>
                <w:rFonts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否</w:t>
            </w: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1.</w:t>
            </w:r>
            <w:r>
              <w:rPr>
                <w:rFonts w:hint="eastAsia" w:ascii="华文仿宋" w:hAnsi="华文仿宋" w:eastAsia="华文仿宋" w:cs="宋体"/>
                <w:color w:val="000000"/>
                <w:kern w:val="0"/>
                <w:sz w:val="28"/>
                <w:szCs w:val="28"/>
              </w:rPr>
              <w:t>强制经营者从事《反垄断法》规定的垄断行为</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2.</w:t>
            </w:r>
            <w:r>
              <w:rPr>
                <w:rFonts w:hint="eastAsia" w:ascii="华文仿宋" w:hAnsi="华文仿宋" w:eastAsia="华文仿宋" w:cs="宋体"/>
                <w:color w:val="000000"/>
                <w:kern w:val="0"/>
                <w:sz w:val="28"/>
                <w:szCs w:val="28"/>
              </w:rPr>
              <w:t>违法披露或者要求经营者披露生产经营敏感信息</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3.</w:t>
            </w:r>
            <w:r>
              <w:rPr>
                <w:rFonts w:hint="eastAsia" w:ascii="华文仿宋" w:hAnsi="华文仿宋" w:eastAsia="华文仿宋" w:cs="宋体"/>
                <w:color w:val="000000"/>
                <w:kern w:val="0"/>
                <w:sz w:val="28"/>
                <w:szCs w:val="28"/>
              </w:rPr>
              <w:t>超越定价权限进行政府定价</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4.</w:t>
            </w:r>
            <w:r>
              <w:rPr>
                <w:rFonts w:hint="eastAsia" w:ascii="华文仿宋" w:hAnsi="华文仿宋" w:eastAsia="华文仿宋" w:cs="宋体"/>
                <w:color w:val="000000"/>
                <w:kern w:val="0"/>
                <w:sz w:val="28"/>
                <w:szCs w:val="28"/>
              </w:rPr>
              <w:t>违法干预实行市场调节价的商品服务价格水平</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hint="eastAsia" w:ascii="华文仿宋" w:hAnsi="华文仿宋" w:eastAsia="华文仿宋" w:cs="黑体"/>
                <w:color w:val="000000"/>
                <w:kern w:val="0"/>
                <w:sz w:val="28"/>
                <w:szCs w:val="28"/>
              </w:rPr>
              <w:t>五、是否违反兜底条款</w:t>
            </w:r>
            <w:r>
              <w:rPr>
                <w:rFonts w:ascii="华文仿宋" w:hAnsi="华文仿宋" w:eastAsia="华文仿宋" w:cs="黑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ind w:firstLine="840" w:firstLineChars="300"/>
              <w:jc w:val="left"/>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是</w:t>
            </w:r>
            <w:r>
              <w:rPr>
                <w:rFonts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否</w:t>
            </w: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1.</w:t>
            </w:r>
            <w:r>
              <w:rPr>
                <w:rFonts w:hint="eastAsia" w:ascii="华文仿宋" w:hAnsi="华文仿宋" w:eastAsia="华文仿宋" w:cs="宋体"/>
                <w:color w:val="000000"/>
                <w:kern w:val="0"/>
                <w:sz w:val="28"/>
                <w:szCs w:val="28"/>
              </w:rPr>
              <w:t>没有法律法规依据减损市场主体合法权益或者增加其义务</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c>
          <w:tcPr>
            <w:tcW w:w="6442"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r>
              <w:rPr>
                <w:rFonts w:ascii="华文仿宋" w:hAnsi="华文仿宋" w:eastAsia="华文仿宋"/>
                <w:color w:val="000000"/>
                <w:kern w:val="0"/>
                <w:sz w:val="28"/>
                <w:szCs w:val="28"/>
              </w:rPr>
              <w:t>2.</w:t>
            </w:r>
            <w:r>
              <w:rPr>
                <w:rFonts w:hint="eastAsia" w:ascii="华文仿宋" w:hAnsi="华文仿宋" w:eastAsia="华文仿宋" w:cs="宋体"/>
                <w:color w:val="000000"/>
                <w:kern w:val="0"/>
                <w:sz w:val="28"/>
                <w:szCs w:val="28"/>
              </w:rPr>
              <w:t>违反《反垄断法》制定含有排除限制竞争内容的政策措施</w:t>
            </w:r>
            <w:r>
              <w:rPr>
                <w:rFonts w:ascii="华文仿宋" w:hAnsi="华文仿宋" w:eastAsia="华文仿宋" w:cs="宋体"/>
                <w:color w:val="000000"/>
                <w:kern w:val="0"/>
                <w:sz w:val="28"/>
                <w:szCs w:val="28"/>
              </w:rPr>
              <w:t xml:space="preserve"> </w:t>
            </w:r>
          </w:p>
        </w:tc>
        <w:tc>
          <w:tcPr>
            <w:tcW w:w="25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rPr>
          <w:trHeight w:val="2801" w:hRule="atLeast"/>
        </w:trPr>
        <w:tc>
          <w:tcPr>
            <w:tcW w:w="193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是否违反相关标准的结论</w:t>
            </w: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如违反，请详细说明情况</w:t>
            </w:r>
            <w:r>
              <w:rPr>
                <w:rFonts w:ascii="华文仿宋" w:hAnsi="华文仿宋" w:eastAsia="华文仿宋" w:cs="宋体"/>
                <w:color w:val="000000"/>
                <w:kern w:val="0"/>
                <w:sz w:val="28"/>
                <w:szCs w:val="28"/>
              </w:rPr>
              <w:t>)</w:t>
            </w:r>
          </w:p>
        </w:tc>
        <w:tc>
          <w:tcPr>
            <w:tcW w:w="7102"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right"/>
              <w:rPr>
                <w:rFonts w:ascii="华文仿宋" w:hAnsi="华文仿宋" w:eastAsia="华文仿宋" w:cs="Times"/>
                <w:color w:val="000000"/>
                <w:kern w:val="0"/>
                <w:sz w:val="28"/>
                <w:szCs w:val="28"/>
              </w:rPr>
            </w:pP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可附相关报告</w:t>
            </w:r>
            <w:r>
              <w:rPr>
                <w:rFonts w:ascii="华文仿宋" w:hAnsi="华文仿宋" w:eastAsia="华文仿宋" w:cs="宋体"/>
                <w:color w:val="000000"/>
                <w:kern w:val="0"/>
                <w:sz w:val="28"/>
                <w:szCs w:val="28"/>
              </w:rPr>
              <w:t xml:space="preserve">) </w:t>
            </w:r>
          </w:p>
        </w:tc>
      </w:tr>
      <w:tr>
        <w:tblPrEx>
          <w:tblCellMar>
            <w:top w:w="0" w:type="dxa"/>
            <w:left w:w="108" w:type="dxa"/>
            <w:bottom w:w="0" w:type="dxa"/>
            <w:right w:w="108" w:type="dxa"/>
          </w:tblCellMar>
        </w:tblPrEx>
        <w:trPr>
          <w:trHeight w:val="772" w:hRule="atLeast"/>
        </w:trPr>
        <w:tc>
          <w:tcPr>
            <w:tcW w:w="1937" w:type="dxa"/>
            <w:gridSpan w:val="2"/>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适用例外规定</w:t>
            </w:r>
            <w:r>
              <w:rPr>
                <w:rFonts w:ascii="华文仿宋" w:hAnsi="华文仿宋" w:eastAsia="华文仿宋" w:cs="宋体"/>
                <w:color w:val="000000"/>
                <w:kern w:val="0"/>
                <w:sz w:val="28"/>
                <w:szCs w:val="28"/>
              </w:rPr>
              <w:t>(</w:t>
            </w:r>
            <w:r>
              <w:rPr>
                <w:rFonts w:hint="eastAsia" w:ascii="华文仿宋" w:hAnsi="华文仿宋" w:eastAsia="华文仿宋" w:cs="宋体"/>
                <w:color w:val="000000"/>
                <w:kern w:val="0"/>
                <w:sz w:val="28"/>
                <w:szCs w:val="28"/>
              </w:rPr>
              <w:t>在违反相关标准时填写</w:t>
            </w:r>
            <w:r>
              <w:rPr>
                <w:rFonts w:ascii="华文仿宋" w:hAnsi="华文仿宋" w:eastAsia="华文仿宋" w:cs="宋体"/>
                <w:color w:val="000000"/>
                <w:kern w:val="0"/>
                <w:sz w:val="28"/>
                <w:szCs w:val="28"/>
              </w:rPr>
              <w:t>)</w:t>
            </w:r>
          </w:p>
        </w:tc>
        <w:tc>
          <w:tcPr>
            <w:tcW w:w="7102"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r>
              <w:rPr>
                <w:rFonts w:ascii="华文仿宋" w:hAnsi="华文仿宋" w:eastAsia="华文仿宋" w:cs="Times"/>
                <w:color w:val="000000"/>
                <w:kern w:val="0"/>
                <w:sz w:val="28"/>
                <w:szCs w:val="28"/>
              </w:rPr>
              <w:t xml:space="preserve"> </w:t>
            </w:r>
            <w:r>
              <w:rPr>
                <w:rFonts w:hint="eastAsia" w:ascii="华文仿宋" w:hAnsi="华文仿宋" w:eastAsia="华文仿宋" w:cs="宋体"/>
                <w:color w:val="000000"/>
                <w:kern w:val="0"/>
                <w:sz w:val="28"/>
                <w:szCs w:val="28"/>
              </w:rPr>
              <w:t>是</w:t>
            </w:r>
            <w:r>
              <w:rPr>
                <w:rFonts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drawing>
                <wp:inline distT="0" distB="0" distL="0" distR="0">
                  <wp:extent cx="182880" cy="182880"/>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否</w:t>
            </w:r>
            <w:r>
              <w:rPr>
                <w:rFonts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drawing>
                <wp:inline distT="0" distB="0" distL="0" distR="0">
                  <wp:extent cx="182880" cy="1828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r>
      <w:tr>
        <w:tblPrEx>
          <w:tblCellMar>
            <w:top w:w="0" w:type="dxa"/>
            <w:left w:w="108" w:type="dxa"/>
            <w:bottom w:w="0" w:type="dxa"/>
            <w:right w:w="108" w:type="dxa"/>
          </w:tblCellMar>
        </w:tblPrEx>
        <w:tc>
          <w:tcPr>
            <w:tcW w:w="1937" w:type="dxa"/>
            <w:gridSpan w:val="2"/>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p>
        </w:tc>
        <w:tc>
          <w:tcPr>
            <w:tcW w:w="256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left"/>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选择</w:t>
            </w:r>
            <w:r>
              <w:rPr>
                <w:rFonts w:hint="eastAsia"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是</w:t>
            </w:r>
            <w:r>
              <w:rPr>
                <w:rFonts w:hint="eastAsia" w:ascii="华文仿宋" w:hAnsi="华文仿宋" w:eastAsia="华文仿宋"/>
                <w:color w:val="000000"/>
                <w:kern w:val="0"/>
                <w:sz w:val="28"/>
                <w:szCs w:val="28"/>
              </w:rPr>
              <w:t>”</w:t>
            </w:r>
            <w:r>
              <w:rPr>
                <w:rFonts w:hint="eastAsia" w:ascii="华文仿宋" w:hAnsi="华文仿宋" w:eastAsia="华文仿宋" w:cs="宋体"/>
                <w:color w:val="000000"/>
                <w:kern w:val="0"/>
                <w:sz w:val="28"/>
                <w:szCs w:val="28"/>
              </w:rPr>
              <w:t>时详细说明理由</w:t>
            </w:r>
            <w:r>
              <w:rPr>
                <w:rFonts w:ascii="华文仿宋" w:hAnsi="华文仿宋" w:eastAsia="华文仿宋" w:cs="宋体"/>
                <w:color w:val="000000"/>
                <w:kern w:val="0"/>
                <w:sz w:val="28"/>
                <w:szCs w:val="28"/>
              </w:rPr>
              <w:t xml:space="preserve"> </w:t>
            </w:r>
          </w:p>
        </w:tc>
        <w:tc>
          <w:tcPr>
            <w:tcW w:w="4535"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p>
            <w:pPr>
              <w:widowControl/>
              <w:autoSpaceDE w:val="0"/>
              <w:autoSpaceDN w:val="0"/>
              <w:adjustRightInd w:val="0"/>
              <w:spacing w:line="420" w:lineRule="exact"/>
              <w:jc w:val="left"/>
              <w:rPr>
                <w:rFonts w:ascii="华文仿宋" w:hAnsi="华文仿宋" w:eastAsia="华文仿宋" w:cs="Times"/>
                <w:color w:val="000000"/>
                <w:kern w:val="0"/>
                <w:sz w:val="28"/>
                <w:szCs w:val="28"/>
              </w:rPr>
            </w:pPr>
          </w:p>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rPr>
          <w:trHeight w:val="923" w:hRule="atLeast"/>
        </w:trPr>
        <w:tc>
          <w:tcPr>
            <w:tcW w:w="193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其他需要说明的情况</w:t>
            </w:r>
          </w:p>
        </w:tc>
        <w:tc>
          <w:tcPr>
            <w:tcW w:w="7102"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line="420" w:lineRule="exact"/>
              <w:jc w:val="left"/>
              <w:rPr>
                <w:rFonts w:ascii="华文仿宋" w:hAnsi="华文仿宋" w:eastAsia="华文仿宋" w:cs="Times"/>
                <w:color w:val="000000"/>
                <w:kern w:val="0"/>
                <w:sz w:val="28"/>
                <w:szCs w:val="28"/>
              </w:rPr>
            </w:pPr>
          </w:p>
          <w:p>
            <w:pPr>
              <w:widowControl/>
              <w:autoSpaceDE w:val="0"/>
              <w:autoSpaceDN w:val="0"/>
              <w:adjustRightInd w:val="0"/>
              <w:spacing w:line="420" w:lineRule="exact"/>
              <w:jc w:val="left"/>
              <w:rPr>
                <w:rFonts w:ascii="华文仿宋" w:hAnsi="华文仿宋" w:eastAsia="华文仿宋" w:cs="Times"/>
                <w:color w:val="000000"/>
                <w:kern w:val="0"/>
                <w:sz w:val="28"/>
                <w:szCs w:val="28"/>
              </w:rPr>
            </w:pPr>
          </w:p>
          <w:p>
            <w:pPr>
              <w:widowControl/>
              <w:autoSpaceDE w:val="0"/>
              <w:autoSpaceDN w:val="0"/>
              <w:adjustRightInd w:val="0"/>
              <w:spacing w:line="420" w:lineRule="exact"/>
              <w:jc w:val="left"/>
              <w:rPr>
                <w:rFonts w:ascii="华文仿宋" w:hAnsi="华文仿宋" w:eastAsia="华文仿宋" w:cs="Times"/>
                <w:color w:val="000000"/>
                <w:kern w:val="0"/>
                <w:sz w:val="28"/>
                <w:szCs w:val="28"/>
              </w:rPr>
            </w:pPr>
          </w:p>
        </w:tc>
      </w:tr>
      <w:tr>
        <w:tblPrEx>
          <w:tblCellMar>
            <w:top w:w="0" w:type="dxa"/>
            <w:left w:w="108" w:type="dxa"/>
            <w:bottom w:w="0" w:type="dxa"/>
            <w:right w:w="108" w:type="dxa"/>
          </w:tblCellMar>
        </w:tblPrEx>
        <w:trPr>
          <w:trHeight w:val="1533" w:hRule="atLeast"/>
        </w:trPr>
        <w:tc>
          <w:tcPr>
            <w:tcW w:w="1937"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审查机构主要负责人意见</w:t>
            </w:r>
          </w:p>
        </w:tc>
        <w:tc>
          <w:tcPr>
            <w:tcW w:w="7102"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right"/>
              <w:rPr>
                <w:rFonts w:ascii="华文仿宋" w:hAnsi="华文仿宋" w:eastAsia="华文仿宋" w:cs="宋体"/>
                <w:color w:val="000000"/>
                <w:kern w:val="0"/>
                <w:sz w:val="28"/>
                <w:szCs w:val="28"/>
              </w:rPr>
            </w:pPr>
          </w:p>
          <w:p>
            <w:pPr>
              <w:widowControl/>
              <w:autoSpaceDE w:val="0"/>
              <w:autoSpaceDN w:val="0"/>
              <w:adjustRightInd w:val="0"/>
              <w:spacing w:after="240" w:line="420" w:lineRule="exact"/>
              <w:jc w:val="center"/>
              <w:rPr>
                <w:rFonts w:ascii="华文仿宋" w:hAnsi="华文仿宋" w:eastAsia="华文仿宋" w:cs="Times"/>
                <w:color w:val="000000"/>
                <w:kern w:val="0"/>
                <w:sz w:val="28"/>
                <w:szCs w:val="28"/>
              </w:rPr>
            </w:pPr>
            <w:r>
              <w:rPr>
                <w:rFonts w:hint="eastAsia" w:ascii="华文仿宋" w:hAnsi="华文仿宋" w:eastAsia="华文仿宋" w:cs="宋体"/>
                <w:color w:val="000000"/>
                <w:kern w:val="0"/>
                <w:sz w:val="28"/>
                <w:szCs w:val="28"/>
              </w:rPr>
              <w:t xml:space="preserve">               签字</w:t>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 xml:space="preserve"> </w:t>
            </w:r>
            <w:r>
              <w:rPr>
                <w:rFonts w:ascii="华文仿宋" w:hAnsi="华文仿宋" w:eastAsia="华文仿宋" w:cs="宋体"/>
                <w:color w:val="000000"/>
                <w:kern w:val="0"/>
                <w:sz w:val="28"/>
                <w:szCs w:val="28"/>
              </w:rPr>
              <w:t xml:space="preserve"> </w:t>
            </w:r>
            <w:r>
              <w:rPr>
                <w:rFonts w:hint="eastAsia" w:ascii="华文仿宋" w:hAnsi="华文仿宋" w:eastAsia="华文仿宋" w:cs="宋体"/>
                <w:color w:val="000000"/>
                <w:kern w:val="0"/>
                <w:sz w:val="28"/>
                <w:szCs w:val="28"/>
              </w:rPr>
              <w:t xml:space="preserve">      盖章</w:t>
            </w:r>
            <w:r>
              <w:rPr>
                <w:rFonts w:ascii="华文仿宋" w:hAnsi="华文仿宋" w:eastAsia="华文仿宋" w:cs="宋体"/>
                <w:color w:val="000000"/>
                <w:kern w:val="0"/>
                <w:sz w:val="28"/>
                <w:szCs w:val="28"/>
              </w:rPr>
              <w:t xml:space="preserve">:       </w:t>
            </w:r>
          </w:p>
        </w:tc>
      </w:tr>
    </w:tbl>
    <w:p>
      <w:pPr>
        <w:spacing w:line="500" w:lineRule="exact"/>
        <w:jc w:val="left"/>
        <w:rPr>
          <w:rFonts w:ascii="黑体" w:hAnsi="黑体" w:eastAsia="黑体" w:cs="黑体"/>
          <w:color w:val="000000"/>
          <w:kern w:val="0"/>
          <w:sz w:val="32"/>
          <w:szCs w:val="32"/>
        </w:rPr>
        <w:sectPr>
          <w:footerReference r:id="rId3" w:type="default"/>
          <w:pgSz w:w="11906" w:h="16838"/>
          <w:pgMar w:top="1417" w:right="1418" w:bottom="1304" w:left="1474" w:header="851" w:footer="992" w:gutter="0"/>
          <w:pgNumType w:fmt="numberInDash"/>
          <w:cols w:space="720" w:num="1"/>
          <w:docGrid w:type="lines" w:linePitch="312" w:charSpace="0"/>
        </w:sectPr>
      </w:pPr>
    </w:p>
    <w:p>
      <w:pPr>
        <w:spacing w:line="500" w:lineRule="exact"/>
        <w:jc w:val="left"/>
        <w:rPr>
          <w:rFonts w:ascii="黑体" w:hAnsi="黑体" w:eastAsia="黑体" w:cs="黑体"/>
          <w:sz w:val="32"/>
          <w:szCs w:val="32"/>
        </w:rPr>
      </w:pPr>
      <w:r>
        <w:rPr>
          <w:rFonts w:hint="eastAsia" w:ascii="黑体" w:hAnsi="黑体" w:eastAsia="黑体" w:cs="黑体"/>
          <w:color w:val="000000"/>
          <w:kern w:val="0"/>
          <w:sz w:val="32"/>
          <w:szCs w:val="32"/>
        </w:rPr>
        <w:t>附件3</w:t>
      </w:r>
    </w:p>
    <w:p>
      <w:pPr>
        <w:widowControl/>
        <w:autoSpaceDE w:val="0"/>
        <w:autoSpaceDN w:val="0"/>
        <w:adjustRightInd w:val="0"/>
        <w:spacing w:line="500" w:lineRule="exact"/>
        <w:jc w:val="center"/>
        <w:rPr>
          <w:rFonts w:hint="eastAsia" w:ascii="方正小标宋简体" w:hAnsi="宋体" w:eastAsia="方正小标宋简体"/>
          <w:color w:val="000000"/>
          <w:kern w:val="0"/>
          <w:sz w:val="44"/>
          <w:szCs w:val="44"/>
        </w:rPr>
      </w:pPr>
    </w:p>
    <w:p>
      <w:pPr>
        <w:widowControl/>
        <w:autoSpaceDE w:val="0"/>
        <w:autoSpaceDN w:val="0"/>
        <w:adjustRightInd w:val="0"/>
        <w:spacing w:line="5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公平竞争审查制度实施细则</w:t>
      </w:r>
      <w:r>
        <w:rPr>
          <w:rFonts w:ascii="方正小标宋简体" w:hAnsi="宋体" w:eastAsia="方正小标宋简体"/>
          <w:color w:val="000000"/>
          <w:kern w:val="0"/>
          <w:sz w:val="44"/>
          <w:szCs w:val="44"/>
        </w:rPr>
        <w:t>(</w:t>
      </w:r>
      <w:r>
        <w:rPr>
          <w:rFonts w:hint="eastAsia" w:ascii="方正小标宋简体" w:hAnsi="宋体" w:eastAsia="方正小标宋简体"/>
          <w:color w:val="000000"/>
          <w:kern w:val="0"/>
          <w:sz w:val="44"/>
          <w:szCs w:val="44"/>
        </w:rPr>
        <w:t>暂行</w:t>
      </w:r>
      <w:r>
        <w:rPr>
          <w:rFonts w:ascii="方正小标宋简体" w:hAnsi="宋体" w:eastAsia="方正小标宋简体"/>
          <w:color w:val="000000"/>
          <w:kern w:val="0"/>
          <w:sz w:val="44"/>
          <w:szCs w:val="44"/>
        </w:rPr>
        <w:t>)</w:t>
      </w:r>
    </w:p>
    <w:p>
      <w:pPr>
        <w:widowControl/>
        <w:autoSpaceDE w:val="0"/>
        <w:autoSpaceDN w:val="0"/>
        <w:adjustRightInd w:val="0"/>
        <w:spacing w:line="500" w:lineRule="exact"/>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第一章</w:t>
      </w:r>
      <w:r>
        <w:rPr>
          <w:rFonts w:ascii="黑体" w:hAnsi="黑体" w:eastAsia="黑体" w:cs="黑体"/>
          <w:color w:val="000000"/>
          <w:kern w:val="0"/>
          <w:sz w:val="30"/>
          <w:szCs w:val="30"/>
        </w:rPr>
        <w:t xml:space="preserve"> </w:t>
      </w:r>
      <w:r>
        <w:rPr>
          <w:rFonts w:hint="eastAsia" w:ascii="黑体" w:hAnsi="黑体" w:eastAsia="黑体" w:cs="黑体"/>
          <w:color w:val="000000"/>
          <w:kern w:val="0"/>
          <w:sz w:val="30"/>
          <w:szCs w:val="30"/>
        </w:rPr>
        <w:t>总则</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第一条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为保障公平竞争审查工作顺利开展，推动公平竞争审查制度有效实施，根据《中华人民共和国反垄断法》《国务院关于在市场体系建设中建立公平竞争审查制度的意见》</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国发〔</w:t>
      </w:r>
      <w:r>
        <w:rPr>
          <w:rFonts w:ascii="仿宋_GB2312" w:hAnsi="仿宋_GB2312" w:eastAsia="仿宋_GB2312" w:cs="仿宋_GB2312"/>
          <w:color w:val="000000"/>
          <w:kern w:val="0"/>
          <w:sz w:val="32"/>
          <w:szCs w:val="32"/>
        </w:rPr>
        <w:t>2016</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34</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河南省人民政府办公厅关于在市场体系中建立公平竞争审查制度的实施意见》（豫政（2017）7号）、《公平竞争审查制度实施细则》（国市监反垄规（2021）2号）、《市场监管总局关于发布公平竞争审查第三方评估实施指南公告》（市场监管总局[2019]6号）</w:t>
      </w:r>
      <w:r>
        <w:rPr>
          <w:rFonts w:hint="eastAsia" w:ascii="仿宋_GB2312" w:hAnsi="仿宋_GB2312" w:eastAsia="仿宋_GB2312" w:cs="仿宋_GB2312"/>
          <w:color w:val="000000"/>
          <w:kern w:val="0"/>
          <w:sz w:val="32"/>
          <w:szCs w:val="32"/>
        </w:rPr>
        <w:t>制定本细则。</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行政机关以及法律法规授权的具有管理公共事务职能的组织</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以下统称政策制定机关</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，在制定市场准入、产业发展、招商引资、招标投标、政府采购、经营行为规范、资质标准等涉及市场主体经济活动的规章、规范性文件和其他政策措施</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以下统称政策措施</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时，应当进行公平竞争审查，评估对市场竞争的影响，防止排除、限制市场竞争。</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经审查认为不具有排除、限制竞争效果的，可以实施</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具有排除、限制竞争效果的，应当不予出台或者调整至符合相关要求后出台</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未经公平竞争审查的，不得出台。</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以多个部门名义联合制定出台的政策措施，由牵头部门负责公平竞争审查，其他部门在各自职责范围内参与公平竞争审查。</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对行政法规和国务院制定的政策措施、政府部门负责起草的地方性法规，由起草部门在起草过程中参照本细则规定进行公平竞争审查。未经公平竞争审查不得提交审议。</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国家发展改革委、国务院法制办、财政部、商务部、工商总局会同有关部门，建立公平竞争审查工作部际联席会议制度，统筹协调推进公平竞争审查相关工作，对实施公平竞争审查制度进行宏观指导。地方各级人民政府建立的公平竞争审查联席会议或者相应的工作协调机制</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以下统称联席会议</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，负责统筹协调本地区公平竞争审查工作。</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各级公平竞争审查联席会议应当每年向上级公平竞争审查联席会议报告本地区公平竞争审查制度实施情况。</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jc w:val="center"/>
        <w:rPr>
          <w:rFonts w:ascii="黑体" w:hAnsi="黑体" w:eastAsia="黑体" w:cs="黑体"/>
          <w:color w:val="000000"/>
          <w:kern w:val="0"/>
          <w:sz w:val="32"/>
          <w:szCs w:val="32"/>
        </w:rPr>
      </w:pPr>
    </w:p>
    <w:p>
      <w:pPr>
        <w:numPr>
          <w:ilvl w:val="0"/>
          <w:numId w:val="1"/>
        </w:numPr>
        <w:autoSpaceDE w:val="0"/>
        <w:autoSpaceDN w:val="0"/>
        <w:adjustRightInd w:val="0"/>
        <w:spacing w:line="50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审查机制和程序</w:t>
      </w:r>
    </w:p>
    <w:p>
      <w:pPr>
        <w:autoSpaceDE w:val="0"/>
        <w:autoSpaceDN w:val="0"/>
        <w:adjustRightInd w:val="0"/>
        <w:spacing w:line="500" w:lineRule="exact"/>
        <w:rPr>
          <w:rFonts w:ascii="黑体" w:hAnsi="黑体" w:eastAsia="黑体" w:cs="黑体"/>
          <w:color w:val="000000"/>
          <w:kern w:val="0"/>
          <w:sz w:val="32"/>
          <w:szCs w:val="32"/>
        </w:rPr>
      </w:pP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政策制定机关应当建立健全自我审查机制，明确责任机构和审查程序。自我审查可以由政策制定机关的具体业务机构负责，或者由政策制定机关指定特定机构统一负责，也可以采取其他方式实施。</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政策制定机关开展公平竞争审查应当遵循审查基本流程</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可参考附件一</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，并形成明确的书面审查结论</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可参考附件二</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。书面审查结论由政策制定机关存档。</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未形成书面审查结论出台政策措施的，视为未进行公平竞争审查。</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第七条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政策制定机关开展公平竞争审查，应当征求利害关系人意见或者向社会公开征求意见，并在书面审查结论中说明征求意见情况。对出台前需要保密的政策措施，由政策制定机关按照相关法律法规处理。</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利害关系人指参与相关市场竞争的经营者、上下游经营者、消费者以及政策措施可能影响其公平参与市场竞争的其他市场主体。</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第八条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政策制定机关开展公平竞争审查，可以征求专家学者、法律顾问、专业机构的意见。征求上述方面意见的，应当在书面审查结论中说明有关情况。</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第九条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政策制定机关可以就公平竞争审查中遇到的具体问题，向履行相应职责的反垄断执法机构提出咨询。反垄断执法机构基于政策制定机关提供的材料，提出咨询意见。</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第十条</w:t>
      </w:r>
      <w:r>
        <w:rPr>
          <w:rFonts w:ascii="黑体" w:hAnsi="黑体" w:eastAsia="黑体" w:cs="黑体"/>
          <w:color w:val="000000"/>
          <w:kern w:val="0"/>
          <w:sz w:val="32"/>
          <w:szCs w:val="32"/>
        </w:rPr>
        <w:t xml:space="preserve"> </w:t>
      </w:r>
      <w:r>
        <w:rPr>
          <w:rFonts w:hint="eastAsia" w:ascii="仿宋_GB2312" w:hAnsi="仿宋_GB2312" w:eastAsia="仿宋_GB2312" w:cs="仿宋_GB2312"/>
          <w:color w:val="000000"/>
          <w:kern w:val="0"/>
          <w:sz w:val="32"/>
          <w:szCs w:val="32"/>
        </w:rPr>
        <w:t>政策制定机关开展公平竞争审查时，对存在较大争议或者部门意见难以协调一致的问题，可以提请同级公平竞争审查联席会议协调。联席会议认为确有必要的，可以根据相关工作规则召开会议进行协调。仍无法协调一致的，由政策制定机关提交上级机关决定。</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第十一条</w:t>
      </w:r>
      <w:r>
        <w:rPr>
          <w:rFonts w:ascii="黑体" w:hAnsi="黑体" w:eastAsia="黑体" w:cs="黑体"/>
          <w:color w:val="000000"/>
          <w:kern w:val="0"/>
          <w:sz w:val="32"/>
          <w:szCs w:val="32"/>
        </w:rPr>
        <w:t xml:space="preserve"> </w:t>
      </w:r>
      <w:r>
        <w:rPr>
          <w:rFonts w:hint="eastAsia" w:ascii="仿宋_GB2312" w:hAnsi="仿宋_GB2312" w:eastAsia="仿宋_GB2312" w:cs="仿宋_GB2312"/>
          <w:color w:val="000000"/>
          <w:kern w:val="0"/>
          <w:sz w:val="32"/>
          <w:szCs w:val="32"/>
        </w:rPr>
        <w:t>政策制定机关应当每年对开展公平竞争审查情况进行总结，于次年</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31</w:t>
      </w:r>
      <w:r>
        <w:rPr>
          <w:rFonts w:hint="eastAsia" w:ascii="仿宋_GB2312" w:hAnsi="仿宋_GB2312" w:eastAsia="仿宋_GB2312" w:cs="仿宋_GB2312"/>
          <w:color w:val="000000"/>
          <w:kern w:val="0"/>
          <w:sz w:val="32"/>
          <w:szCs w:val="32"/>
        </w:rPr>
        <w:t>日前将书面总结报告报送同级公平竞争审查联席会议办公室。</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第十二条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对经公平竞争审查后出台的政策措施，政策制定机关应当对其影响全国统一市场和公平竞争的情况进行定期评估。经评估认为妨碍全国统一市场和公平竞争的，应当及时废止或者修改完善。</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定期评估可以每三年进行一次，也可以由政策制定机关根据实际情况自行决定。自行决定评估时限的，政策制定机关应当在出台政策措施时予以明确。</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政策制定机关可以建立专门的定期评估机制，也可以在定期清理本地区、本部门规章和规范性文件时一并评估。</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第十三条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鼓励各地区、各部门委托第三方专业机构，协助对政策措施进行公平竞争审查和定期评估。</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第三章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审查标准</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第十四条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市场准入和退出标准。</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（一）不得设置不合理和歧视性的准入和退出条件，包括但不限于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设置明显不必要或者超出实际需要的准入和退出条件，排斥或者限制经营者参与市场竞争</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没有法律法规依据或者国务院规定，对不同所有制、地区、组织形式的经营者实施差别化待遇，设置不平等的市场准入和退出条件</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没有法律法规依据或者国务院规定，以备案、登记、注册、名录、年检、监制、认定、认证、审定、指定、配号、换证、要求设立分支机构等形式，设定或者变相设定市场准入障碍</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没有法律法规依据或者国务院规定，设置消除或者减少经营者之间竞争的市场准入或者退出条件。</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（二）未经公平竞争不得授予经营者特许经营权，包括但不限于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在一般竞争性领域实施特许经营或者以特许经营为名增设行政许可</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未明确特许经营权期限或者未经法定程序延长特许经营权期限</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未采取招标投标、竞争性谈判等竞争方式，直接将特许经营权授予特定经营者</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设置歧视性条件，使经营者无法公平参与特许经营权竞争。</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（三）不得限定经营、购买、使用特定经营者提供的商品和服务，包括但不限于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以明确要求、暗示、拒绝或者拖延行政审批、重复检查、不予接入平台或者网络等方式，限定或者变相限定经营、购买、使用特定经营者提供的商品和服务</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在招标投标中限定投标人所在地、所有制、组织形式，排斥或者限制潜在投标人参与招标投标活动</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没有法律法规依据，通过设置项目库、名录库等方式，排斥或者限制潜在经营者提供商品和服务。</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（四）不得设置没有法律法规依据的审批或者具有行政审批性质的事前备案程序，包括但不限于</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没有法律法规依据增设行政审批事项，增加行政审批环节、条件和程序</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没有法律法规依据设置具有行政审批性质的前置性备案程序。</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不得对市场准入负面清单以外的行业、领域、业务等设置审批程序，主要指没有法律法规依据或者国务院决定，采取禁止进入、限制市场主体资质、限制股权比例、限制经营范围和商业模式等方式，直接或者变相限制市场准入。</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第十五条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商品和要素自由流动标准。</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（一）不得对外地和进口商品、服务实行歧视性价格和歧视性补贴政策，包括但不限于</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制定政府定价或者政府指导价时，对外地和进口同类商品、服务制定歧视性价格</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对相关商品、服务进行补贴时，对外地同类商品、服务和进口同类商品不予补贴或者给予较低补贴。</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（二）不得限制外地和进口商品、服务进入本地市场或者阻碍本地商品运出、服务输出，包括但不限于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对外地商品、服务规定与本地同类商品、服务不同的技术要求、检验标准，或者采取重复检验、重复认证等歧视性技术措施</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对进口商品规定与本地同类商品不同的技术要求、检验标准，或者采取重复检验、重复认证等歧视性技术措施</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没有法律法规依据或者国务院规定，对进口服务规定与本地同类服务不同的技术要求、检验标准，或者采取重复检验、重复认证等歧视性技术措施</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没有法律法规依据，设置专门针对外地和进口商品、服务的专营、专卖、审批、许可</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没有法律法规依据，在道路、车站、港口、航空港或者本行政区域边界设置关卡，阻碍外地和进口商品、服务进入本地市场或者本地商品运出和服务输出</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没有法律法规依据，通过软件或者互联网设置屏蔽以及采取其他手段，阻碍外地和进口商品、服务进入本地市场或者本地商品运出和服务输出。</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（三）不得排斥或者限制外地经营者参加本地招标投标活动，</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不依法及时有效地发布招标信息</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直接明确外地经营者不能参与本地特定的招标投标活动</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对外地经营者设定明显高于本地经营者的资质要求或者评审标准</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通过设定与招标项目的具体特点和实际需要不相适应或者与合同履行无关的资格、技术和商务条件，变相限制外地经营者参加本地招标投标活动。</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（四）不得排斥、限制或者强制外地经营者在本地投资或者设立分支机构，包括但不限于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直接拒绝外地经营者在本地投资或者设立分支机构</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没有法律法规依据或者国务院规定，对外地经营者在本地投资的规模、方式以及设立分支机构的地址、模式等进行限制</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没有法律法规依据，直接强制外地经营者在本地投资或者设立分支机构</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没有法律法规依据，将在本地投资或者设立分支机构作为参与本地招标投标、享受补贴和优惠政策等的必要条件，变相强制外地经营者在本地投资或者设立分支机构。</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（五）不得对外地经营者在本地的投资或者设立的分支机构实行歧视性待遇，包括但不限于</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对外地经营者在本地的投资不给予与本地经营者同等的政策待遇</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对外地经营者在本地设立的分支机构在经营规模、经营方式、税费缴纳等方面规定与本地经营者不同的要求</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在节能环保、安全生产、健康卫生、工程质量、市场监管等方面，对外地经营者在本地设立的分支机构规定歧视性监管标准和要求。</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第十六条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影响生产经营成本标准。</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（一）不得违法给予特定经营者优惠政策，包括但不限于</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没有法律法规依据或者国务院规定，给予特定经营者财政奖励和补贴</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没有法律法规依据或者未经国务院批准，减免特定经营者应当缴纳的税款</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没有法律法规依据或者国务院规定，以优惠价格或者零地价向特定经营者出让土地，或者以划拨、作价出资方式向特定经营者供应土地</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没有法律法规依据或者国务院规定，在环保标准、排污权限等方面给予特定经营者特殊待遇</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没有法律法规依据或者国务院规定，对特定经营者减免、缓征或停征行政事业性收费、政府性基金、住房公积金等。</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安排财政支出一般不得与企业缴纳的税收或非税收入挂钩，主要指根据企业缴纳的税收或者非税收入情况，采取列收列支或者违法违规采取先征后返、即征即退等形式，对企业进行返还，或者给予企业财政奖励或补贴、减免土地出让收入等优惠政策。</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得违法违规减免或者缓征特定经营者应当缴纳的社会保险费用，主要指没有法律法规依据或者国务院规定，根据经营者规模、所有制形式、组织形式、地区等因素，减免或者缓征特定经营者需要缴纳的基本养老保险费、基本医疗保险费、失业保险费、工伤保险费、生育保险费等。</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（四）不得在法律规定之外要求经营者提供或扣留经营者各类保证金，包括但不限于</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没有法律法规或者国务院规定，要求经营者交纳各类保证金</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在经营者履行相关程序或者完成相关事项后，不及时退还经营者交纳的保证金。</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第十七条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影响生产经营行为标准。</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不得强制经营者从事《中华人民共和国反垄断法》规定的垄断行为，主要指以行政命令、行政授权、行政指导或者通过行业协会等方式，强制、组织或者引导经营者达成、实施垄断协议或者实施滥用市场支配地位行为。</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不得违法披露或者违法要求经营者披露生产经营敏感信息，为经营者实施垄断行为提供便利条件。生产经营敏感信息是指除依据法律法规或者国务院规定需要公开之外，生产经营者未主动公开，通过公开渠道无法采集的生产经营数据。主要包括</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拟定价格、成本、生产数量、销售数量、生产销售计划、经销商信息、终端客户信息等。</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（三）不得超越定价权限进行政府定价，包括但不限于</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对实行政府指导价的商品、服务进行政府定价</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对不属于本级政府定价目录范围内的商品、服务制定政府定价或者政府指导价</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违反《中华人民共和国价格法》等法律法规采取价格干预措施。</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（四）不得违法干预实行市场调节价的商品和服务的价格水平，包括但不限于</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制定公布商品和服务的统一执行价、参考价</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规定商品和服务的最高或者最低限价</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干预影响商品和服务价格水平的手续费、折扣或者其他费用。</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第四章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例外规定</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第十八条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对政策措施进行公平竞争审查时，认为虽然具有一定限制竞争的效果，但属于《意见》规定的为维护国家经济安全、文化安全、涉及国防建设，为实现扶贫开发、救灾救助等社会保障目的，为实现节约能源资源、保护生态环境等社会公共利益以及法律、行政法规规定的例外情形，在同时符合以下条件的情况下可以实施</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（一）对实现政策目的不可或缺，即为实现相关目标必须实施此项政策措施</w:t>
      </w:r>
      <w:r>
        <w:rPr>
          <w:rFonts w:ascii="仿宋_GB2312" w:hAnsi="仿宋_GB2312" w:eastAsia="仿宋_GB2312" w:cs="仿宋_GB2312"/>
          <w:color w:val="000000"/>
          <w:kern w:val="0"/>
          <w:sz w:val="32"/>
          <w:szCs w:val="32"/>
        </w:rPr>
        <w:t>;</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（二）不会严重排除和限制市场竞争</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（三）明确实施期限。</w:t>
      </w:r>
    </w:p>
    <w:p>
      <w:pPr>
        <w:autoSpaceDE w:val="0"/>
        <w:autoSpaceDN w:val="0"/>
        <w:adjustRightInd w:val="0"/>
        <w:spacing w:line="50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第十九条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政策制定机关应当在书面审查结论中说明政策措施是否适用例外规定。认为适用例外规定的，应当对符合适用例外规定的情形和条件进行详细说明。</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政策制定机关应当逐年评估适用例外规定的政策措施的实施效果，形成书面评估报告。实施期限到期或者未达到预期效果的政策措施，应当及时停止执行或者进行调整。</w:t>
      </w:r>
    </w:p>
    <w:p>
      <w:pPr>
        <w:autoSpaceDE w:val="0"/>
        <w:autoSpaceDN w:val="0"/>
        <w:adjustRightInd w:val="0"/>
        <w:spacing w:line="500" w:lineRule="exact"/>
        <w:ind w:firstLine="678" w:firstLineChars="212"/>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第五章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rPr>
        <w:t>社会监督和责任追究</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第二十一条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政策制定机关涉嫌未进行公平竞争审查或者违反审查标准出台政策措施的，任何单位和个人可以向政策制定机关反映，政策制定机关应当核实有关情况。</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第二十二条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未进行公平竞争审查出台政策措施的，应当及时补做审查。发现存在违反审查标准问题的，应当按照相关程序停止执行或者调整相关政策措施。停止执行或者调整相关政策措施的，应当按照《中华人民共和国政府信息公开条例》要求向社会公开。</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第二十三条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涉嫌未进行公平竞争审查或者违反审查标准出台政策措施的，任何单位和个人可以向政策制定机关的上级机关或者反垄断执法机构举报。举报采用书面形式并提供相关事实和证据的，上级机关应当核实有关情况</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涉嫌违反《中华人民共和国反垄断法》的，反垄断执法机构应当进行必要的调查。</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第二十四条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政策制定机关未进行公平竞争审查或者违反审查标准出台政策措施的，由上级机关责令改正</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拒不改正或者不及时改正的，对直接负责的主管人员和其他直接责任人员依据《中华人民共和国公务员法》、《行政机关公务员处分条例》等法律法规给予处分。违反《中华人民共和国反垄断法》的，反垄断执法机构可以向政策制定机关或者其上级机关提出停止执行或者调整政策措施的建议。相关处理决定和建议依据法律法规向社会公开。</w:t>
      </w:r>
    </w:p>
    <w:p>
      <w:pPr>
        <w:tabs>
          <w:tab w:val="center" w:pos="4737"/>
          <w:tab w:val="left" w:pos="7140"/>
        </w:tabs>
        <w:autoSpaceDE w:val="0"/>
        <w:autoSpaceDN w:val="0"/>
        <w:adjustRightInd w:val="0"/>
        <w:spacing w:line="500" w:lineRule="exact"/>
        <w:ind w:firstLine="678" w:firstLineChars="212"/>
        <w:jc w:val="left"/>
        <w:rPr>
          <w:rFonts w:hint="default" w:ascii="仿宋_GB2312" w:hAnsi="仿宋_GB2312" w:eastAsia="黑体" w:cs="仿宋_GB2312"/>
          <w:color w:val="000000"/>
          <w:kern w:val="0"/>
          <w:sz w:val="32"/>
          <w:szCs w:val="32"/>
          <w:lang w:val="en-US" w:eastAsia="zh-CN"/>
        </w:rPr>
      </w:pPr>
      <w:r>
        <w:rPr>
          <w:rFonts w:ascii="仿宋_GB2312" w:hAnsi="仿宋_GB2312" w:eastAsia="仿宋_GB2312" w:cs="仿宋_GB2312"/>
          <w:color w:val="000000"/>
          <w:kern w:val="0"/>
          <w:sz w:val="32"/>
          <w:szCs w:val="32"/>
        </w:rPr>
        <w:tab/>
      </w:r>
      <w:r>
        <w:rPr>
          <w:rFonts w:hint="eastAsia" w:ascii="黑体" w:hAnsi="黑体" w:eastAsia="黑体" w:cs="黑体"/>
          <w:color w:val="000000"/>
          <w:kern w:val="0"/>
          <w:sz w:val="32"/>
          <w:szCs w:val="32"/>
        </w:rPr>
        <w:t>第六章</w:t>
      </w:r>
      <w:r>
        <w:rPr>
          <w:rFonts w:ascii="黑体" w:hAnsi="黑体" w:eastAsia="黑体" w:cs="黑体"/>
          <w:color w:val="000000"/>
          <w:kern w:val="0"/>
          <w:sz w:val="32"/>
          <w:szCs w:val="32"/>
        </w:rPr>
        <w:t xml:space="preserve"> </w:t>
      </w:r>
      <w:r>
        <w:rPr>
          <w:rFonts w:hint="eastAsia" w:ascii="黑体" w:hAnsi="黑体" w:eastAsia="黑体" w:cs="黑体"/>
          <w:color w:val="000000"/>
          <w:kern w:val="0"/>
          <w:sz w:val="32"/>
          <w:szCs w:val="32"/>
          <w:lang w:val="en-US" w:eastAsia="zh-CN"/>
        </w:rPr>
        <w:t>附则</w:t>
      </w:r>
    </w:p>
    <w:p>
      <w:pPr>
        <w:autoSpaceDE w:val="0"/>
        <w:autoSpaceDN w:val="0"/>
        <w:adjustRightInd w:val="0"/>
        <w:spacing w:line="500" w:lineRule="exact"/>
        <w:ind w:firstLine="678" w:firstLineChars="212"/>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第二十五条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各级公平竞争审查联席会议可以根据实际工作需要，建立公平竞争审查工作专家支持体系。</w:t>
      </w:r>
      <w:r>
        <w:rPr>
          <w:rFonts w:ascii="仿宋_GB2312" w:hAnsi="仿宋_GB2312" w:eastAsia="仿宋_GB2312" w:cs="仿宋_GB2312"/>
          <w:color w:val="000000"/>
          <w:kern w:val="0"/>
          <w:sz w:val="32"/>
          <w:szCs w:val="32"/>
        </w:rPr>
        <w:t xml:space="preserve"> </w:t>
      </w:r>
    </w:p>
    <w:p>
      <w:pPr>
        <w:autoSpaceDE w:val="0"/>
        <w:autoSpaceDN w:val="0"/>
        <w:adjustRightInd w:val="0"/>
        <w:spacing w:line="500" w:lineRule="exact"/>
        <w:ind w:firstLine="678" w:firstLineChars="212"/>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第二十六条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本细则自公布之日起实施。</w:t>
      </w:r>
      <w:r>
        <w:rPr>
          <w:rFonts w:ascii="仿宋_GB2312" w:hAnsi="仿宋_GB2312" w:eastAsia="仿宋_GB2312" w:cs="仿宋_GB2312"/>
          <w:color w:val="000000"/>
          <w:kern w:val="0"/>
          <w:sz w:val="32"/>
          <w:szCs w:val="32"/>
        </w:rPr>
        <w:t xml:space="preserve"> </w:t>
      </w:r>
    </w:p>
    <w:p>
      <w:pPr>
        <w:spacing w:line="500" w:lineRule="exact"/>
        <w:rPr>
          <w:rFonts w:hint="eastAsia" w:ascii="仿宋_GB2312" w:hAnsi="宋体" w:eastAsia="仿宋_GB2312" w:cs="仿宋_GB2312"/>
          <w:color w:val="333333"/>
          <w:kern w:val="0"/>
          <w:sz w:val="31"/>
          <w:szCs w:val="31"/>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ED831"/>
    <w:multiLevelType w:val="singleLevel"/>
    <w:tmpl w:val="5A6ED831"/>
    <w:lvl w:ilvl="0" w:tentative="0">
      <w:start w:val="2"/>
      <w:numFmt w:val="chineseCounting"/>
      <w:suff w:val="space"/>
      <w:lvlText w:val="第%1章"/>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MWQ5Y2JhZjhlMWZmNTYzNGJiYWViMzFkZTRjZWYifQ=="/>
  </w:docVars>
  <w:rsids>
    <w:rsidRoot w:val="00831616"/>
    <w:rsid w:val="004D7ECD"/>
    <w:rsid w:val="00831616"/>
    <w:rsid w:val="030C6934"/>
    <w:rsid w:val="05390458"/>
    <w:rsid w:val="07876E2F"/>
    <w:rsid w:val="07A5586E"/>
    <w:rsid w:val="0836290C"/>
    <w:rsid w:val="16EC2F91"/>
    <w:rsid w:val="1C9121E5"/>
    <w:rsid w:val="201F24AA"/>
    <w:rsid w:val="21DA611C"/>
    <w:rsid w:val="2236046C"/>
    <w:rsid w:val="23F171DD"/>
    <w:rsid w:val="279F1A81"/>
    <w:rsid w:val="2C742D57"/>
    <w:rsid w:val="2F1C6E0B"/>
    <w:rsid w:val="321574BA"/>
    <w:rsid w:val="35033FB4"/>
    <w:rsid w:val="38EF1AE2"/>
    <w:rsid w:val="3B3779FE"/>
    <w:rsid w:val="3D976D74"/>
    <w:rsid w:val="3E5E1A3B"/>
    <w:rsid w:val="414A5CEB"/>
    <w:rsid w:val="474D4056"/>
    <w:rsid w:val="48630B93"/>
    <w:rsid w:val="560459DB"/>
    <w:rsid w:val="59AC0D97"/>
    <w:rsid w:val="60903494"/>
    <w:rsid w:val="64B1461A"/>
    <w:rsid w:val="6EE423D3"/>
    <w:rsid w:val="6FDD3AD5"/>
    <w:rsid w:val="75175DCD"/>
    <w:rsid w:val="7AB60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6483</Words>
  <Characters>6566</Characters>
  <Lines>49</Lines>
  <Paragraphs>13</Paragraphs>
  <TotalTime>55</TotalTime>
  <ScaleCrop>false</ScaleCrop>
  <LinksUpToDate>false</LinksUpToDate>
  <CharactersWithSpaces>6831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2020-03-27T08:27:00Z</dcterms:created>
  <dc:creator>AutoBVT</dc:creator>
  <cp:lastModifiedBy>周</cp:lastModifiedBy>
  <cp:lastPrinted>2023-08-22T01:15:01Z</cp:lastPrinted>
  <dcterms:modified xsi:type="dcterms:W3CDTF">2023-08-22T01:15:05Z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8417764BAE93490B9011943B74CA6600</vt:lpwstr>
  </property>
</Properties>
</file>